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pPr w:leftFromText="180" w:rightFromText="180" w:vertAnchor="text" w:horzAnchor="margin" w:tblpY="94"/>
        <w:bidiVisual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ook w:val="01E0" w:firstRow="1" w:lastRow="1" w:firstColumn="1" w:lastColumn="1" w:noHBand="0" w:noVBand="0"/>
      </w:tblPr>
      <w:tblGrid>
        <w:gridCol w:w="1086"/>
        <w:gridCol w:w="754"/>
        <w:gridCol w:w="701"/>
        <w:gridCol w:w="1162"/>
      </w:tblGrid>
      <w:tr w:rsidR="00B01732" w:rsidRPr="0074736C" w:rsidTr="00B01732">
        <w:trPr>
          <w:trHeight w:val="445"/>
        </w:trPr>
        <w:tc>
          <w:tcPr>
            <w:tcW w:w="1840" w:type="dxa"/>
            <w:gridSpan w:val="2"/>
            <w:tcBorders>
              <w:top w:val="doub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9721FF" w:rsidRDefault="00B01732" w:rsidP="00B01732">
            <w:pPr>
              <w:jc w:val="center"/>
              <w:rPr>
                <w:rFonts w:cs="B Titr"/>
                <w:b w:val="0"/>
                <w:bCs w:val="0"/>
                <w:sz w:val="16"/>
                <w:szCs w:val="16"/>
                <w:rtl/>
              </w:rPr>
            </w:pPr>
            <w:r>
              <w:rPr>
                <w:rFonts w:cs="B Titr" w:hint="cs"/>
                <w:sz w:val="20"/>
                <w:szCs w:val="20"/>
                <w:rtl/>
              </w:rPr>
              <w:t>شماره پرونده</w:t>
            </w:r>
          </w:p>
        </w:tc>
        <w:tc>
          <w:tcPr>
            <w:tcW w:w="1863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B01732" w:rsidRPr="009721FF" w:rsidRDefault="00B01732" w:rsidP="00B01732">
            <w:pPr>
              <w:jc w:val="center"/>
              <w:rPr>
                <w:rFonts w:cs="B Titr"/>
                <w:b w:val="0"/>
                <w:bCs w:val="0"/>
                <w:sz w:val="16"/>
                <w:szCs w:val="16"/>
                <w:rtl/>
              </w:rPr>
            </w:pPr>
          </w:p>
          <w:p w:rsidR="00B01732" w:rsidRPr="009721FF" w:rsidRDefault="00B01732" w:rsidP="00B01732">
            <w:pPr>
              <w:jc w:val="center"/>
              <w:rPr>
                <w:rFonts w:cs="B Titr"/>
                <w:b w:val="0"/>
                <w:bCs w:val="0"/>
                <w:sz w:val="12"/>
                <w:szCs w:val="12"/>
                <w:rtl/>
              </w:rPr>
            </w:pPr>
          </w:p>
        </w:tc>
      </w:tr>
      <w:tr w:rsidR="00B01732" w:rsidRPr="0074736C" w:rsidTr="00B01732">
        <w:trPr>
          <w:trHeight w:val="350"/>
        </w:trPr>
        <w:tc>
          <w:tcPr>
            <w:tcW w:w="1086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2833CD" w:rsidRDefault="00B01732" w:rsidP="00B01732">
            <w:pPr>
              <w:jc w:val="center"/>
              <w:rPr>
                <w:rFonts w:cs="B Zar"/>
                <w:sz w:val="20"/>
                <w:szCs w:val="20"/>
                <w:rtl/>
              </w:rPr>
            </w:pPr>
            <w:r w:rsidRPr="002833CD">
              <w:rPr>
                <w:rFonts w:cs="B Zar" w:hint="cs"/>
                <w:sz w:val="20"/>
                <w:szCs w:val="20"/>
                <w:rtl/>
              </w:rPr>
              <w:t>پايه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4B735D" w:rsidRDefault="00194250" w:rsidP="00B01732">
            <w:pPr>
              <w:jc w:val="center"/>
              <w:rPr>
                <w:rFonts w:cs="2  Titr"/>
                <w:b w:val="0"/>
                <w:bCs w:val="0"/>
                <w:sz w:val="20"/>
                <w:szCs w:val="20"/>
                <w:rtl/>
              </w:rPr>
            </w:pPr>
            <w:r>
              <w:rPr>
                <w:rFonts w:cs="2  Titr" w:hint="cs"/>
                <w:b w:val="0"/>
                <w:bCs w:val="0"/>
                <w:sz w:val="20"/>
                <w:szCs w:val="20"/>
                <w:rtl/>
              </w:rPr>
              <w:t>6</w:t>
            </w:r>
          </w:p>
        </w:tc>
        <w:tc>
          <w:tcPr>
            <w:tcW w:w="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74736C" w:rsidRDefault="00B01732" w:rsidP="00B01732">
            <w:pPr>
              <w:spacing w:line="276" w:lineRule="auto"/>
              <w:jc w:val="center"/>
              <w:rPr>
                <w:rFonts w:cs="B Zar"/>
                <w:sz w:val="18"/>
                <w:szCs w:val="18"/>
                <w:rtl/>
              </w:rPr>
            </w:pPr>
            <w:r>
              <w:rPr>
                <w:rFonts w:cs="B Zar" w:hint="cs"/>
                <w:sz w:val="18"/>
                <w:szCs w:val="18"/>
                <w:rtl/>
              </w:rPr>
              <w:t>موضوع</w:t>
            </w:r>
          </w:p>
        </w:tc>
        <w:tc>
          <w:tcPr>
            <w:tcW w:w="11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B01732" w:rsidRPr="004B735D" w:rsidRDefault="00194250" w:rsidP="00DF6BC4">
            <w:pPr>
              <w:jc w:val="center"/>
              <w:rPr>
                <w:rFonts w:cs="2  Titr"/>
                <w:sz w:val="20"/>
                <w:szCs w:val="20"/>
                <w:rtl/>
              </w:rPr>
            </w:pPr>
            <w:r>
              <w:rPr>
                <w:rFonts w:cs="2  Titr" w:hint="cs"/>
                <w:sz w:val="20"/>
                <w:szCs w:val="20"/>
                <w:rtl/>
              </w:rPr>
              <w:t>فقه</w:t>
            </w:r>
            <w:r w:rsidR="00DF6BC4">
              <w:rPr>
                <w:rFonts w:cs="2  Titr" w:hint="cs"/>
                <w:sz w:val="20"/>
                <w:szCs w:val="20"/>
                <w:rtl/>
              </w:rPr>
              <w:t>9</w:t>
            </w:r>
            <w:bookmarkStart w:id="0" w:name="_GoBack"/>
            <w:bookmarkEnd w:id="0"/>
          </w:p>
        </w:tc>
      </w:tr>
      <w:tr w:rsidR="00B01732" w:rsidRPr="0074736C" w:rsidTr="00B01732">
        <w:trPr>
          <w:trHeight w:val="262"/>
        </w:trPr>
        <w:tc>
          <w:tcPr>
            <w:tcW w:w="1086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2833CD" w:rsidRDefault="00B01732" w:rsidP="00B01732">
            <w:pPr>
              <w:jc w:val="center"/>
              <w:rPr>
                <w:rFonts w:cs="B Zar"/>
                <w:sz w:val="20"/>
                <w:szCs w:val="20"/>
                <w:rtl/>
              </w:rPr>
            </w:pPr>
            <w:r w:rsidRPr="002833CD">
              <w:rPr>
                <w:rFonts w:cs="B Zar" w:hint="cs"/>
                <w:sz w:val="20"/>
                <w:szCs w:val="20"/>
                <w:rtl/>
              </w:rPr>
              <w:t>تاريخ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74736C" w:rsidRDefault="00B01732" w:rsidP="007D698B">
            <w:pPr>
              <w:jc w:val="center"/>
              <w:rPr>
                <w:rFonts w:cs="B Zar"/>
                <w:sz w:val="18"/>
                <w:szCs w:val="18"/>
                <w:rtl/>
              </w:rPr>
            </w:pPr>
          </w:p>
        </w:tc>
        <w:tc>
          <w:tcPr>
            <w:tcW w:w="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1732" w:rsidRPr="0074736C" w:rsidRDefault="00B01732" w:rsidP="00B01732">
            <w:pPr>
              <w:jc w:val="center"/>
              <w:rPr>
                <w:rFonts w:cs="B Zar"/>
                <w:sz w:val="18"/>
                <w:szCs w:val="18"/>
                <w:rtl/>
              </w:rPr>
            </w:pPr>
            <w:r w:rsidRPr="002833CD">
              <w:rPr>
                <w:rFonts w:cs="B Zar" w:hint="cs"/>
                <w:sz w:val="18"/>
                <w:szCs w:val="18"/>
                <w:rtl/>
              </w:rPr>
              <w:t>ساعت</w:t>
            </w:r>
          </w:p>
        </w:tc>
        <w:tc>
          <w:tcPr>
            <w:tcW w:w="11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B01732" w:rsidRPr="002833CD" w:rsidRDefault="00194250" w:rsidP="005940B7">
            <w:pPr>
              <w:jc w:val="center"/>
              <w:rPr>
                <w:rFonts w:cs="B Zar"/>
                <w:sz w:val="20"/>
                <w:szCs w:val="20"/>
                <w:rtl/>
              </w:rPr>
            </w:pPr>
            <w:r>
              <w:rPr>
                <w:rFonts w:cs="B Zar" w:hint="cs"/>
                <w:sz w:val="20"/>
                <w:szCs w:val="20"/>
                <w:rtl/>
              </w:rPr>
              <w:t>30/11-10</w:t>
            </w:r>
          </w:p>
        </w:tc>
      </w:tr>
      <w:tr w:rsidR="00B01732" w:rsidRPr="0074736C" w:rsidTr="00B01732">
        <w:trPr>
          <w:trHeight w:val="307"/>
        </w:trPr>
        <w:tc>
          <w:tcPr>
            <w:tcW w:w="1086" w:type="dxa"/>
            <w:vMerge w:val="restart"/>
            <w:tcBorders>
              <w:top w:val="single" w:sz="4" w:space="0" w:color="auto"/>
              <w:left w:val="double" w:sz="4" w:space="0" w:color="auto"/>
              <w:right w:val="single" w:sz="4" w:space="0" w:color="auto"/>
            </w:tcBorders>
            <w:shd w:val="clear" w:color="auto" w:fill="C4BC96"/>
            <w:vAlign w:val="center"/>
          </w:tcPr>
          <w:p w:rsidR="00B01732" w:rsidRPr="002833CD" w:rsidRDefault="00B01732" w:rsidP="00B01732">
            <w:pPr>
              <w:jc w:val="center"/>
              <w:rPr>
                <w:rFonts w:cs="B Zar"/>
                <w:sz w:val="20"/>
                <w:szCs w:val="20"/>
                <w:rtl/>
              </w:rPr>
            </w:pPr>
            <w:r w:rsidRPr="002833CD">
              <w:rPr>
                <w:rFonts w:cs="B Zar" w:hint="cs"/>
                <w:sz w:val="20"/>
                <w:szCs w:val="20"/>
                <w:rtl/>
              </w:rPr>
              <w:t>نتيجه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4BC96"/>
          </w:tcPr>
          <w:p w:rsidR="00B01732" w:rsidRPr="0074736C" w:rsidRDefault="00B01732" w:rsidP="00B01732">
            <w:pPr>
              <w:jc w:val="center"/>
              <w:rPr>
                <w:rFonts w:cs="B Zar"/>
                <w:sz w:val="16"/>
                <w:szCs w:val="16"/>
                <w:rtl/>
              </w:rPr>
            </w:pPr>
            <w:r>
              <w:rPr>
                <w:rFonts w:cs="B Zar" w:hint="cs"/>
                <w:sz w:val="16"/>
                <w:szCs w:val="16"/>
                <w:rtl/>
              </w:rPr>
              <w:t xml:space="preserve">به </w:t>
            </w:r>
            <w:r w:rsidRPr="002833CD">
              <w:rPr>
                <w:rFonts w:cs="B Zar" w:hint="cs"/>
                <w:sz w:val="18"/>
                <w:szCs w:val="18"/>
                <w:rtl/>
              </w:rPr>
              <w:t>عدد</w:t>
            </w:r>
          </w:p>
        </w:tc>
        <w:tc>
          <w:tcPr>
            <w:tcW w:w="186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shd w:val="clear" w:color="auto" w:fill="C4BC96"/>
          </w:tcPr>
          <w:p w:rsidR="00B01732" w:rsidRPr="0074736C" w:rsidRDefault="00B01732" w:rsidP="00B01732">
            <w:pPr>
              <w:jc w:val="center"/>
              <w:rPr>
                <w:rFonts w:cs="B Zar"/>
                <w:sz w:val="16"/>
                <w:szCs w:val="16"/>
                <w:rtl/>
              </w:rPr>
            </w:pPr>
            <w:r w:rsidRPr="0074736C">
              <w:rPr>
                <w:rFonts w:cs="B Zar" w:hint="cs"/>
                <w:sz w:val="16"/>
                <w:szCs w:val="16"/>
                <w:rtl/>
              </w:rPr>
              <w:t xml:space="preserve">به </w:t>
            </w:r>
            <w:r w:rsidRPr="002833CD">
              <w:rPr>
                <w:rFonts w:cs="B Zar" w:hint="cs"/>
                <w:sz w:val="18"/>
                <w:szCs w:val="18"/>
                <w:rtl/>
              </w:rPr>
              <w:t>حروف</w:t>
            </w:r>
          </w:p>
        </w:tc>
      </w:tr>
      <w:tr w:rsidR="00B01732" w:rsidRPr="0074736C" w:rsidTr="00B01732">
        <w:trPr>
          <w:trHeight w:val="394"/>
        </w:trPr>
        <w:tc>
          <w:tcPr>
            <w:tcW w:w="1086" w:type="dxa"/>
            <w:vMerge/>
            <w:tcBorders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2833CD" w:rsidRDefault="00B01732" w:rsidP="00B01732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1732" w:rsidRPr="0074736C" w:rsidRDefault="00B01732" w:rsidP="00B01732">
            <w:pPr>
              <w:spacing w:line="360" w:lineRule="auto"/>
              <w:jc w:val="center"/>
              <w:rPr>
                <w:rFonts w:cs="B Zar"/>
                <w:sz w:val="18"/>
                <w:szCs w:val="18"/>
                <w:rtl/>
              </w:rPr>
            </w:pPr>
          </w:p>
        </w:tc>
        <w:tc>
          <w:tcPr>
            <w:tcW w:w="186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</w:tcPr>
          <w:p w:rsidR="00B01732" w:rsidRPr="0028215C" w:rsidRDefault="00B01732" w:rsidP="00B01732">
            <w:pPr>
              <w:spacing w:line="360" w:lineRule="auto"/>
              <w:jc w:val="center"/>
              <w:rPr>
                <w:rFonts w:cs="B Zar"/>
                <w:rtl/>
              </w:rPr>
            </w:pPr>
          </w:p>
        </w:tc>
      </w:tr>
      <w:tr w:rsidR="00B01732" w:rsidRPr="0074736C" w:rsidTr="00B01732">
        <w:trPr>
          <w:trHeight w:val="394"/>
        </w:trPr>
        <w:tc>
          <w:tcPr>
            <w:tcW w:w="1086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:rsidR="00B01732" w:rsidRPr="002833CD" w:rsidRDefault="00B01732" w:rsidP="00B01732">
            <w:pPr>
              <w:spacing w:line="276" w:lineRule="auto"/>
              <w:jc w:val="center"/>
              <w:rPr>
                <w:rFonts w:cs="B Zar"/>
                <w:sz w:val="20"/>
                <w:szCs w:val="20"/>
                <w:rtl/>
              </w:rPr>
            </w:pPr>
            <w:r w:rsidRPr="002833CD">
              <w:rPr>
                <w:rFonts w:cs="B Zar" w:hint="cs"/>
                <w:sz w:val="20"/>
                <w:szCs w:val="20"/>
                <w:rtl/>
              </w:rPr>
              <w:t>بازبيني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</w:tcPr>
          <w:p w:rsidR="00B01732" w:rsidRPr="0074736C" w:rsidRDefault="00B01732" w:rsidP="00B01732">
            <w:pPr>
              <w:spacing w:line="360" w:lineRule="auto"/>
              <w:jc w:val="center"/>
              <w:rPr>
                <w:rFonts w:cs="B Zar"/>
                <w:sz w:val="18"/>
                <w:szCs w:val="18"/>
                <w:rtl/>
              </w:rPr>
            </w:pPr>
          </w:p>
        </w:tc>
        <w:tc>
          <w:tcPr>
            <w:tcW w:w="1863" w:type="dxa"/>
            <w:gridSpan w:val="2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</w:tcPr>
          <w:p w:rsidR="00B01732" w:rsidRPr="0074736C" w:rsidRDefault="00B01732" w:rsidP="00B01732">
            <w:pPr>
              <w:spacing w:line="360" w:lineRule="auto"/>
              <w:jc w:val="center"/>
              <w:rPr>
                <w:rFonts w:cs="B Zar"/>
                <w:sz w:val="18"/>
                <w:szCs w:val="18"/>
                <w:rtl/>
              </w:rPr>
            </w:pPr>
          </w:p>
        </w:tc>
      </w:tr>
    </w:tbl>
    <w:p w:rsidR="00D07D5F" w:rsidRDefault="00DF6BC4" w:rsidP="0083391C">
      <w:pPr>
        <w:rPr>
          <w:rFonts w:cs="B Zar"/>
          <w:sz w:val="20"/>
          <w:szCs w:val="20"/>
          <w:rtl/>
        </w:rPr>
      </w:pPr>
      <w:r>
        <w:rPr>
          <w:noProof/>
          <w:sz w:val="28"/>
          <w:szCs w:val="28"/>
          <w:rtl/>
          <w:lang w:bidi="fa-IR"/>
        </w:rPr>
        <w:pict>
          <v:rect id="_x0000_s1088" style="position:absolute;left:0;text-align:left;margin-left:-2.3pt;margin-top:7.5pt;width:72.5pt;height:56.65pt;z-index:251660288;mso-position-horizontal-relative:text;mso-position-vertical-relative:text" filled="f" stroked="f">
            <v:textbox style="mso-next-textbox:#_x0000_s1088">
              <w:txbxContent>
                <w:p w:rsidR="00340708" w:rsidRDefault="002E7699">
                  <w:r>
                    <w:rPr>
                      <w:noProof/>
                      <w:lang w:bidi="fa-IR"/>
                    </w:rPr>
                    <w:drawing>
                      <wp:inline distT="0" distB="0" distL="0" distR="0">
                        <wp:extent cx="772850" cy="644055"/>
                        <wp:effectExtent l="19050" t="0" r="8200" b="0"/>
                        <wp:docPr id="1" name="Picture 1" descr="3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3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75548" cy="64630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  <w10:wrap anchorx="page"/>
          </v:rect>
        </w:pict>
      </w:r>
      <w:r>
        <w:rPr>
          <w:noProof/>
          <w:sz w:val="28"/>
          <w:szCs w:val="28"/>
          <w:rtl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78" type="#_x0000_t202" style="position:absolute;left:0;text-align:left;margin-left:58.2pt;margin-top:5.95pt;width:152.45pt;height:63.95pt;z-index:251653120;mso-position-horizontal-relative:text;mso-position-vertical-relative:text" filled="f" stroked="f">
            <v:textbox style="mso-next-textbox:#_x0000_s1078">
              <w:txbxContent>
                <w:p w:rsidR="000B1BEB" w:rsidRPr="00814A2E" w:rsidRDefault="00814A2E" w:rsidP="0028215C">
                  <w:pPr>
                    <w:jc w:val="center"/>
                    <w:rPr>
                      <w:rFonts w:cs="B Titr"/>
                      <w:color w:val="FF0000"/>
                      <w:sz w:val="38"/>
                      <w:szCs w:val="38"/>
                      <w:u w:val="single"/>
                      <w:rtl/>
                      <w:lang w:bidi="fa-IR"/>
                    </w:rPr>
                  </w:pPr>
                  <w:r w:rsidRPr="00814A2E">
                    <w:rPr>
                      <w:rFonts w:cs="B Titr" w:hint="cs"/>
                      <w:color w:val="FF0000"/>
                      <w:sz w:val="28"/>
                      <w:szCs w:val="28"/>
                      <w:u w:val="single"/>
                      <w:rtl/>
                      <w:lang w:bidi="fa-IR"/>
                    </w:rPr>
                    <w:t>امتحانات اصلي نيمسال ا</w:t>
                  </w:r>
                  <w:r w:rsidRPr="00C34FF1">
                    <w:rPr>
                      <w:rFonts w:cs="B Titr" w:hint="cs"/>
                      <w:color w:val="FF0000"/>
                      <w:sz w:val="28"/>
                      <w:szCs w:val="28"/>
                      <w:u w:val="single"/>
                      <w:rtl/>
                      <w:lang w:bidi="fa-IR"/>
                    </w:rPr>
                    <w:t>وّ</w:t>
                  </w:r>
                  <w:r w:rsidRPr="00814A2E">
                    <w:rPr>
                      <w:rFonts w:cs="B Titr" w:hint="cs"/>
                      <w:color w:val="FF0000"/>
                      <w:sz w:val="28"/>
                      <w:szCs w:val="28"/>
                      <w:u w:val="single"/>
                      <w:rtl/>
                      <w:lang w:bidi="fa-IR"/>
                    </w:rPr>
                    <w:t>ل</w:t>
                  </w:r>
                </w:p>
                <w:p w:rsidR="0028215C" w:rsidRPr="00814A2E" w:rsidRDefault="00814A2E" w:rsidP="00DF6BC4">
                  <w:pPr>
                    <w:jc w:val="center"/>
                    <w:rPr>
                      <w:rFonts w:cs="B Titr"/>
                      <w:color w:val="FF0000"/>
                      <w:sz w:val="34"/>
                      <w:szCs w:val="34"/>
                      <w:lang w:bidi="fa-IR"/>
                    </w:rPr>
                  </w:pPr>
                  <w:r w:rsidRPr="00814A2E">
                    <w:rPr>
                      <w:rFonts w:cs="B Titr" w:hint="cs"/>
                      <w:color w:val="FF0000"/>
                      <w:sz w:val="34"/>
                      <w:szCs w:val="34"/>
                      <w:rtl/>
                      <w:lang w:bidi="fa-IR"/>
                    </w:rPr>
                    <w:t>دي</w:t>
                  </w:r>
                  <w:r>
                    <w:rPr>
                      <w:rFonts w:cs="B Titr" w:hint="cs"/>
                      <w:color w:val="FF0000"/>
                      <w:sz w:val="34"/>
                      <w:szCs w:val="34"/>
                      <w:rtl/>
                      <w:lang w:bidi="fa-IR"/>
                    </w:rPr>
                    <w:t xml:space="preserve"> </w:t>
                  </w:r>
                  <w:r w:rsidRPr="00814A2E">
                    <w:rPr>
                      <w:rFonts w:cs="B Titr" w:hint="cs"/>
                      <w:color w:val="FF0000"/>
                      <w:sz w:val="34"/>
                      <w:szCs w:val="34"/>
                      <w:rtl/>
                      <w:lang w:bidi="fa-IR"/>
                    </w:rPr>
                    <w:t xml:space="preserve">ماه </w:t>
                  </w:r>
                </w:p>
              </w:txbxContent>
            </v:textbox>
            <w10:wrap anchorx="page"/>
          </v:shape>
        </w:pict>
      </w:r>
      <w:r>
        <w:rPr>
          <w:noProof/>
          <w:sz w:val="28"/>
          <w:szCs w:val="28"/>
          <w:rtl/>
          <w:lang w:bidi="fa-IR"/>
        </w:rPr>
        <w:pict>
          <v:rect id="_x0000_s1090" style="position:absolute;left:0;text-align:left;margin-left:214pt;margin-top:7.6pt;width:33.3pt;height:46.85pt;z-index:251662336;mso-position-horizontal-relative:text;mso-position-vertical-relative:text" filled="f">
            <w10:wrap anchorx="page"/>
          </v:rect>
        </w:pict>
      </w:r>
      <w:r>
        <w:rPr>
          <w:noProof/>
          <w:rtl/>
        </w:rPr>
        <w:pict>
          <v:roundrect id="_x0000_s1034" style="position:absolute;left:0;text-align:left;margin-left:-215.75pt;margin-top:0;width:559.7pt;height:136.7pt;z-index:-251666432;mso-position-horizontal-relative:text;mso-position-vertical-relative:text" arcsize="6675f" strokeweight="3pt">
            <v:stroke linestyle="thinThin"/>
            <v:textbox style="mso-next-textbox:#_x0000_s1034">
              <w:txbxContent>
                <w:p w:rsidR="00145BF0" w:rsidRPr="00996AA2" w:rsidRDefault="00996AA2" w:rsidP="007D55EC">
                  <w:pPr>
                    <w:rPr>
                      <w:rFonts w:cs="B Zar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</w:pPr>
                  <w:r w:rsidRPr="00996AA2">
                    <w:rPr>
                      <w:rFonts w:cs="B Zar" w:hint="cs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  <w:t xml:space="preserve">   </w:t>
                  </w:r>
                  <w:r w:rsidR="000D3002">
                    <w:rPr>
                      <w:rFonts w:cs="B Zar" w:hint="cs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  <w:t xml:space="preserve">                                                   </w:t>
                  </w:r>
                  <w:r w:rsidRPr="00996AA2">
                    <w:rPr>
                      <w:rFonts w:cs="B Zar" w:hint="cs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  <w:t xml:space="preserve">                              </w:t>
                  </w:r>
                  <w:r w:rsidR="007D55EC">
                    <w:rPr>
                      <w:rFonts w:cs="B Zar" w:hint="cs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  <w:t xml:space="preserve"> </w:t>
                  </w:r>
                  <w:r w:rsidRPr="00996AA2">
                    <w:rPr>
                      <w:rFonts w:cs="B Zar" w:hint="cs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  <w:t xml:space="preserve">           </w:t>
                  </w:r>
                </w:p>
                <w:p w:rsidR="0083391C" w:rsidRDefault="0083391C" w:rsidP="001B7909">
                  <w:pPr>
                    <w:rPr>
                      <w:rFonts w:cs="B Zar"/>
                      <w:b w:val="0"/>
                      <w:bCs w:val="0"/>
                      <w:rtl/>
                    </w:rPr>
                  </w:pPr>
                </w:p>
                <w:p w:rsidR="00996AA2" w:rsidRDefault="009563B4" w:rsidP="001B7909">
                  <w:pPr>
                    <w:rPr>
                      <w:rFonts w:cs="B Zar"/>
                      <w:b w:val="0"/>
                      <w:bCs w:val="0"/>
                      <w:rtl/>
                    </w:rPr>
                  </w:pPr>
                  <w:r>
                    <w:rPr>
                      <w:rFonts w:cs="B Zar" w:hint="cs"/>
                      <w:b w:val="0"/>
                      <w:bCs w:val="0"/>
                      <w:rtl/>
                    </w:rPr>
                    <w:t xml:space="preserve">   </w:t>
                  </w:r>
                  <w:r w:rsidR="00EC007B">
                    <w:rPr>
                      <w:rFonts w:cs="B Zar" w:hint="cs"/>
                      <w:b w:val="0"/>
                      <w:bCs w:val="0"/>
                      <w:rtl/>
                    </w:rPr>
                    <w:t xml:space="preserve">                    </w:t>
                  </w:r>
                  <w:r w:rsidR="001B7909">
                    <w:rPr>
                      <w:rFonts w:cs="B Zar" w:hint="cs"/>
                      <w:b w:val="0"/>
                      <w:bCs w:val="0"/>
                      <w:rtl/>
                    </w:rPr>
                    <w:t xml:space="preserve">                              </w:t>
                  </w:r>
                </w:p>
                <w:p w:rsidR="00145BF0" w:rsidRPr="00145BF0" w:rsidRDefault="009563B4" w:rsidP="00BB3752">
                  <w:pPr>
                    <w:rPr>
                      <w:rFonts w:cs="B Zar"/>
                      <w:b w:val="0"/>
                      <w:bCs w:val="0"/>
                      <w:lang w:bidi="fa-IR"/>
                    </w:rPr>
                  </w:pPr>
                  <w:r w:rsidRPr="00145BF0">
                    <w:rPr>
                      <w:rFonts w:cs="B Zar" w:hint="cs"/>
                      <w:b w:val="0"/>
                      <w:bCs w:val="0"/>
                      <w:rtl/>
                    </w:rPr>
                    <w:t xml:space="preserve">                       </w:t>
                  </w:r>
                  <w:r>
                    <w:rPr>
                      <w:rFonts w:cs="B Zar" w:hint="cs"/>
                      <w:b w:val="0"/>
                      <w:bCs w:val="0"/>
                      <w:rtl/>
                    </w:rPr>
                    <w:t xml:space="preserve">                                    </w:t>
                  </w:r>
                  <w:r w:rsidRPr="00145BF0">
                    <w:rPr>
                      <w:rFonts w:cs="B Zar" w:hint="cs"/>
                      <w:b w:val="0"/>
                      <w:bCs w:val="0"/>
                      <w:rtl/>
                    </w:rPr>
                    <w:t xml:space="preserve"> </w:t>
                  </w:r>
                  <w:r w:rsidR="00145BF0" w:rsidRPr="00145BF0">
                    <w:rPr>
                      <w:rFonts w:cs="B Zar" w:hint="cs"/>
                      <w:b w:val="0"/>
                      <w:bCs w:val="0"/>
                      <w:rtl/>
                    </w:rPr>
                    <w:t xml:space="preserve">                               </w:t>
                  </w:r>
                </w:p>
                <w:p w:rsidR="0083222E" w:rsidRDefault="00145BF0" w:rsidP="007830F2">
                  <w:pPr>
                    <w:rPr>
                      <w:rFonts w:cs="B Zar"/>
                      <w:b w:val="0"/>
                      <w:bCs w:val="0"/>
                      <w:rtl/>
                    </w:rPr>
                  </w:pPr>
                  <w:r>
                    <w:rPr>
                      <w:rFonts w:cs="B Zar" w:hint="cs"/>
                      <w:b w:val="0"/>
                      <w:bCs w:val="0"/>
                      <w:rtl/>
                    </w:rPr>
                    <w:t xml:space="preserve">    </w:t>
                  </w:r>
                  <w:r w:rsidRPr="00145BF0">
                    <w:rPr>
                      <w:rFonts w:cs="B Zar" w:hint="cs"/>
                      <w:b w:val="0"/>
                      <w:bCs w:val="0"/>
                      <w:rtl/>
                      <w:lang w:bidi="fa-IR"/>
                    </w:rPr>
                    <w:t xml:space="preserve">  </w:t>
                  </w:r>
                  <w:r w:rsidR="0083222E" w:rsidRPr="00145BF0">
                    <w:rPr>
                      <w:rFonts w:cs="B Zar" w:hint="cs"/>
                      <w:b w:val="0"/>
                      <w:bCs w:val="0"/>
                      <w:rtl/>
                      <w:lang w:bidi="fa-IR"/>
                    </w:rPr>
                    <w:t xml:space="preserve">     </w:t>
                  </w:r>
                  <w:r w:rsidR="0083222E">
                    <w:rPr>
                      <w:rFonts w:cs="B Zar" w:hint="cs"/>
                      <w:b w:val="0"/>
                      <w:bCs w:val="0"/>
                      <w:rtl/>
                      <w:lang w:bidi="fa-IR"/>
                    </w:rPr>
                    <w:t xml:space="preserve">                                              </w:t>
                  </w:r>
                  <w:r w:rsidR="0083222E" w:rsidRPr="00145BF0">
                    <w:rPr>
                      <w:rFonts w:cs="B Zar" w:hint="cs"/>
                      <w:b w:val="0"/>
                      <w:bCs w:val="0"/>
                      <w:rtl/>
                      <w:lang w:bidi="fa-IR"/>
                    </w:rPr>
                    <w:t xml:space="preserve">  </w:t>
                  </w:r>
                </w:p>
                <w:p w:rsidR="00145BF0" w:rsidRPr="00FF2404" w:rsidRDefault="007830F2" w:rsidP="00FF2404">
                  <w:pPr>
                    <w:rPr>
                      <w:rFonts w:cs="B Zar"/>
                      <w:b w:val="0"/>
                      <w:bCs w:val="0"/>
                      <w:rtl/>
                    </w:rPr>
                  </w:pPr>
                  <w:r>
                    <w:rPr>
                      <w:rFonts w:cs="B Zar" w:hint="cs"/>
                      <w:b w:val="0"/>
                      <w:bCs w:val="0"/>
                      <w:rtl/>
                      <w:lang w:bidi="fa-IR"/>
                    </w:rPr>
                    <w:t xml:space="preserve">                                                                 </w:t>
                  </w:r>
                </w:p>
              </w:txbxContent>
            </v:textbox>
            <w10:wrap anchorx="page"/>
          </v:roundrect>
        </w:pict>
      </w:r>
      <w:r>
        <w:rPr>
          <w:noProof/>
          <w:sz w:val="28"/>
          <w:szCs w:val="28"/>
          <w:rtl/>
          <w:lang w:bidi="fa-IR"/>
        </w:rPr>
        <w:pict>
          <v:rect id="_x0000_s1082" style="position:absolute;left:0;text-align:left;margin-left:203.35pt;margin-top:4pt;width:53.1pt;height:75.3pt;z-index:251654144;mso-position-horizontal-relative:text;mso-position-vertical-relative:text" filled="f" stroked="f">
            <v:textbox style="mso-next-textbox:#_x0000_s1082">
              <w:txbxContent>
                <w:p w:rsidR="00286B72" w:rsidRDefault="00C27A3B" w:rsidP="00C27A3B">
                  <w:pPr>
                    <w:jc w:val="center"/>
                    <w:rPr>
                      <w:rFonts w:cs="B Titr"/>
                      <w:color w:val="FF0000"/>
                      <w:sz w:val="28"/>
                      <w:szCs w:val="28"/>
                      <w:rtl/>
                      <w:lang w:bidi="fa-IR"/>
                    </w:rPr>
                  </w:pPr>
                  <w:r w:rsidRPr="00C27A3B">
                    <w:rPr>
                      <w:rFonts w:cs="B Titr" w:hint="cs"/>
                      <w:color w:val="FF0000"/>
                      <w:rtl/>
                      <w:lang w:bidi="fa-IR"/>
                    </w:rPr>
                    <w:t>رديف</w:t>
                  </w:r>
                </w:p>
                <w:p w:rsidR="00C27A3B" w:rsidRPr="00C27A3B" w:rsidRDefault="00C27A3B" w:rsidP="00C27A3B">
                  <w:pPr>
                    <w:jc w:val="center"/>
                    <w:rPr>
                      <w:rFonts w:cs="B Titr"/>
                      <w:color w:val="FF0000"/>
                      <w:sz w:val="28"/>
                      <w:szCs w:val="28"/>
                      <w:lang w:bidi="fa-IR"/>
                    </w:rPr>
                  </w:pPr>
                </w:p>
              </w:txbxContent>
            </v:textbox>
            <w10:wrap anchorx="page"/>
          </v:rect>
        </w:pict>
      </w:r>
      <w:r>
        <w:rPr>
          <w:noProof/>
          <w:rtl/>
        </w:rPr>
        <w:pict>
          <v:shapetype id="_x0000_t97" coordsize="21600,21600" o:spt="97" adj="2700" path="m@5,qx@1@2l@1@0@2@0qx0@7@2,21600l@9,21600qx@10@7l@10@1@11@1qx21600@2@11,xem@5,nfqx@6@2@5@1@4@3@5@2l@6@2em@5@1nfl@10@1em@2,21600nfqx@1@7l@1@0em@2@0nfqx@3@8@2@7l@1@7e">
            <v:formulas>
              <v:f eqn="sum height 0 #0"/>
              <v:f eqn="val #0"/>
              <v:f eqn="prod @1 1 2"/>
              <v:f eqn="prod @1 3 4"/>
              <v:f eqn="prod @1 5 4"/>
              <v:f eqn="prod @1 3 2"/>
              <v:f eqn="prod @1 2 1"/>
              <v:f eqn="sum height 0 @2"/>
              <v:f eqn="sum height 0 @3"/>
              <v:f eqn="sum width 0 @5"/>
              <v:f eqn="sum width 0 @1"/>
              <v:f eqn="sum width 0 @2"/>
              <v:f eqn="val height"/>
              <v:f eqn="prod height 1 2"/>
              <v:f eqn="prod width 1 2"/>
            </v:formulas>
            <v:path o:extrusionok="f" limo="10800,10800" o:connecttype="custom" o:connectlocs="@14,0;@1,@13;@14,@12;@10,@13" o:connectangles="270,180,90,0" textboxrect="@1,@1,@10,@7"/>
            <v:handles>
              <v:h position="topLeft,#0" yrange="0,5400"/>
            </v:handles>
            <o:complex v:ext="view"/>
          </v:shapetype>
          <v:shape id="_x0000_s1042" type="#_x0000_t97" style="position:absolute;left:0;text-align:left;margin-left:-6.75pt;margin-top:4.8pt;width:347.7pt;height:63.15pt;rotation:180;z-index:251651072;mso-position-horizontal-relative:text;mso-position-vertical-relative:text" adj="2372">
            <v:textbox style="mso-next-textbox:#_x0000_s1042">
              <w:txbxContent>
                <w:p w:rsidR="00EC007B" w:rsidRPr="00BB33B4" w:rsidRDefault="00EC007B" w:rsidP="00BB33B4">
                  <w:pPr>
                    <w:jc w:val="center"/>
                    <w:rPr>
                      <w:rFonts w:cs="B Tabassom"/>
                      <w:b w:val="0"/>
                      <w:bCs w:val="0"/>
                      <w:sz w:val="20"/>
                      <w:szCs w:val="20"/>
                      <w:rtl/>
                      <w:lang w:bidi="fa-IR"/>
                    </w:rPr>
                  </w:pPr>
                </w:p>
                <w:p w:rsidR="00B70B4B" w:rsidRPr="000C1D44" w:rsidRDefault="00B70B4B" w:rsidP="00BB33B4">
                  <w:pPr>
                    <w:jc w:val="center"/>
                    <w:rPr>
                      <w:rFonts w:cs="B Tabassom"/>
                      <w:sz w:val="20"/>
                      <w:szCs w:val="20"/>
                      <w:rtl/>
                      <w:lang w:bidi="fa-IR"/>
                    </w:rPr>
                  </w:pPr>
                </w:p>
                <w:p w:rsidR="00507895" w:rsidRPr="008125A3" w:rsidRDefault="00507895" w:rsidP="00507895">
                  <w:pPr>
                    <w:spacing w:line="360" w:lineRule="auto"/>
                    <w:jc w:val="center"/>
                    <w:rPr>
                      <w:rFonts w:cs="B Zar"/>
                      <w:sz w:val="18"/>
                      <w:szCs w:val="18"/>
                      <w:rtl/>
                      <w:lang w:bidi="fa-IR"/>
                    </w:rPr>
                  </w:pPr>
                </w:p>
              </w:txbxContent>
            </v:textbox>
            <w10:wrap anchorx="page"/>
          </v:shape>
        </w:pict>
      </w:r>
      <w:r>
        <w:rPr>
          <w:noProof/>
          <w:rtl/>
          <w:lang w:bidi="fa-IR"/>
        </w:rPr>
        <w:pict>
          <v:rect id="_x0000_s1084" style="position:absolute;left:0;text-align:left;margin-left:264.15pt;margin-top:-.9pt;width:57.1pt;height:25.1pt;z-index:251656192;mso-position-horizontal-relative:text;mso-position-vertical-relative:text" filled="f" stroked="f">
            <v:textbox style="mso-next-textbox:#_x0000_s1084">
              <w:txbxContent>
                <w:p w:rsidR="0069148C" w:rsidRPr="00B47D48" w:rsidRDefault="0069148C" w:rsidP="0069148C">
                  <w:pPr>
                    <w:jc w:val="center"/>
                    <w:rPr>
                      <w:rFonts w:cs="B Titr"/>
                      <w:b w:val="0"/>
                      <w:bCs w:val="0"/>
                      <w:sz w:val="16"/>
                      <w:szCs w:val="16"/>
                    </w:rPr>
                  </w:pPr>
                  <w:r w:rsidRPr="00B47D48"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>باسمه تعالي</w:t>
                  </w:r>
                </w:p>
              </w:txbxContent>
            </v:textbox>
            <w10:wrap anchorx="page"/>
          </v:rect>
        </w:pict>
      </w:r>
      <w:r>
        <w:rPr>
          <w:rFonts w:cs="B Zar"/>
          <w:noProof/>
          <w:sz w:val="20"/>
          <w:szCs w:val="20"/>
          <w:rtl/>
          <w:lang w:bidi="fa-IR"/>
        </w:rPr>
        <w:pict>
          <v:rect id="_x0000_s1085" style="position:absolute;left:0;text-align:left;margin-left:242.65pt;margin-top:10.3pt;width:97pt;height:29.5pt;z-index:251657216;mso-position-horizontal-relative:text;mso-position-vertical-relative:text" filled="f" stroked="f">
            <v:textbox style="mso-next-textbox:#_x0000_s1085">
              <w:txbxContent>
                <w:p w:rsidR="0069148C" w:rsidRPr="00B47D48" w:rsidRDefault="0028215C" w:rsidP="0028215C">
                  <w:pPr>
                    <w:jc w:val="center"/>
                    <w:rPr>
                      <w:rFonts w:cs="B Titr"/>
                      <w:sz w:val="16"/>
                      <w:szCs w:val="16"/>
                    </w:rPr>
                  </w:pPr>
                  <w:r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>مركز مديريت حوزه</w:t>
                  </w:r>
                  <w:r w:rsidR="0069148C" w:rsidRPr="00B47D48"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 xml:space="preserve"> علميّه</w:t>
                  </w:r>
                  <w:r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 xml:space="preserve"> قم</w:t>
                  </w:r>
                </w:p>
              </w:txbxContent>
            </v:textbox>
            <w10:wrap anchorx="page"/>
          </v:rect>
        </w:pict>
      </w:r>
      <w:r w:rsidR="00EC007B" w:rsidRPr="00536F15">
        <w:rPr>
          <w:rFonts w:cs="B Zar" w:hint="cs"/>
          <w:sz w:val="20"/>
          <w:szCs w:val="20"/>
          <w:rtl/>
        </w:rPr>
        <w:t xml:space="preserve">                                    </w:t>
      </w:r>
      <w:r w:rsidR="006E5617" w:rsidRPr="00536F15">
        <w:rPr>
          <w:rFonts w:cs="B Zar" w:hint="cs"/>
          <w:sz w:val="20"/>
          <w:szCs w:val="20"/>
          <w:rtl/>
        </w:rPr>
        <w:t xml:space="preserve">                 </w:t>
      </w:r>
      <w:r w:rsidR="00536F15">
        <w:rPr>
          <w:rFonts w:cs="B Zar" w:hint="cs"/>
          <w:sz w:val="20"/>
          <w:szCs w:val="20"/>
          <w:rtl/>
        </w:rPr>
        <w:t xml:space="preserve">             </w:t>
      </w:r>
      <w:r w:rsidR="00D07D5F">
        <w:rPr>
          <w:rFonts w:cs="B Zar" w:hint="cs"/>
          <w:sz w:val="20"/>
          <w:szCs w:val="20"/>
          <w:rtl/>
        </w:rPr>
        <w:t xml:space="preserve">       </w:t>
      </w:r>
      <w:r w:rsidR="001B7909" w:rsidRPr="00536F15">
        <w:rPr>
          <w:rFonts w:cs="B Zar" w:hint="cs"/>
          <w:sz w:val="20"/>
          <w:szCs w:val="20"/>
          <w:rtl/>
        </w:rPr>
        <w:t xml:space="preserve"> </w:t>
      </w:r>
      <w:r w:rsidR="00EC007B" w:rsidRPr="00536F15">
        <w:rPr>
          <w:rFonts w:cs="B Zar" w:hint="cs"/>
          <w:sz w:val="20"/>
          <w:szCs w:val="20"/>
          <w:rtl/>
        </w:rPr>
        <w:t xml:space="preserve"> </w:t>
      </w:r>
      <w:r w:rsidR="000D3002" w:rsidRPr="00536F15">
        <w:rPr>
          <w:rFonts w:cs="B Zar" w:hint="cs"/>
          <w:sz w:val="20"/>
          <w:szCs w:val="20"/>
          <w:rtl/>
        </w:rPr>
        <w:t xml:space="preserve"> </w:t>
      </w:r>
    </w:p>
    <w:p w:rsidR="008125A3" w:rsidRDefault="00DF6BC4" w:rsidP="0083391C">
      <w:pPr>
        <w:rPr>
          <w:rFonts w:cs="B Zar"/>
          <w:sz w:val="16"/>
          <w:szCs w:val="16"/>
          <w:rtl/>
        </w:rPr>
      </w:pPr>
      <w:r>
        <w:rPr>
          <w:noProof/>
          <w:sz w:val="28"/>
          <w:szCs w:val="28"/>
          <w:rtl/>
          <w:lang w:bidi="fa-IR"/>
        </w:rPr>
        <w:pict>
          <v:rect id="_x0000_s1086" style="position:absolute;left:0;text-align:left;margin-left:259.45pt;margin-top:4.3pt;width:68.8pt;height:27.5pt;z-index:251658240" filled="f" stroked="f">
            <v:textbox style="mso-next-textbox:#_x0000_s1086">
              <w:txbxContent>
                <w:p w:rsidR="0069148C" w:rsidRPr="00B47D48" w:rsidRDefault="0069148C" w:rsidP="0069148C">
                  <w:pPr>
                    <w:jc w:val="center"/>
                    <w:rPr>
                      <w:rFonts w:cs="B Titr"/>
                      <w:sz w:val="16"/>
                      <w:szCs w:val="16"/>
                    </w:rPr>
                  </w:pPr>
                  <w:r w:rsidRPr="00B47D48"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>معاونت آموزش</w:t>
                  </w:r>
                </w:p>
              </w:txbxContent>
            </v:textbox>
            <w10:wrap anchorx="page"/>
          </v:rect>
        </w:pict>
      </w:r>
      <w:r w:rsidR="00D07D5F">
        <w:rPr>
          <w:rFonts w:cs="B Zar" w:hint="cs"/>
          <w:sz w:val="20"/>
          <w:szCs w:val="20"/>
          <w:rtl/>
        </w:rPr>
        <w:t xml:space="preserve">                                             </w:t>
      </w:r>
      <w:r w:rsidR="000B1BEB">
        <w:rPr>
          <w:rFonts w:cs="B Zar" w:hint="cs"/>
          <w:sz w:val="20"/>
          <w:szCs w:val="20"/>
          <w:rtl/>
        </w:rPr>
        <w:t xml:space="preserve">                 </w:t>
      </w:r>
    </w:p>
    <w:p w:rsidR="00D07D5F" w:rsidRPr="00D07D5F" w:rsidRDefault="00DF6BC4" w:rsidP="000B1BEB">
      <w:pPr>
        <w:jc w:val="right"/>
        <w:rPr>
          <w:rFonts w:cs="B Zar"/>
          <w:sz w:val="16"/>
          <w:szCs w:val="16"/>
          <w:rtl/>
        </w:rPr>
      </w:pPr>
      <w:r>
        <w:rPr>
          <w:noProof/>
          <w:sz w:val="28"/>
          <w:szCs w:val="28"/>
          <w:rtl/>
          <w:lang w:bidi="fa-IR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89" type="#_x0000_t32" style="position:absolute;margin-left:214pt;margin-top:1.1pt;width:33.3pt;height:.05pt;flip:x;z-index:251661312" o:connectortype="straight" strokeweight="1.5pt">
            <w10:wrap anchorx="page"/>
          </v:shape>
        </w:pict>
      </w:r>
      <w:r>
        <w:rPr>
          <w:noProof/>
          <w:sz w:val="28"/>
          <w:szCs w:val="28"/>
          <w:rtl/>
          <w:lang w:bidi="fa-IR"/>
        </w:rPr>
        <w:pict>
          <v:rect id="_x0000_s1087" style="position:absolute;margin-left:231.5pt;margin-top:2.3pt;width:105.95pt;height:29.85pt;z-index:251659264" filled="f" stroked="f">
            <v:textbox style="mso-next-textbox:#_x0000_s1087">
              <w:txbxContent>
                <w:p w:rsidR="0069148C" w:rsidRPr="00B47D48" w:rsidRDefault="0028215C" w:rsidP="0028215C">
                  <w:pPr>
                    <w:rPr>
                      <w:rFonts w:cs="B Titr"/>
                      <w:sz w:val="16"/>
                      <w:szCs w:val="16"/>
                    </w:rPr>
                  </w:pPr>
                  <w:r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 xml:space="preserve">   </w:t>
                  </w:r>
                  <w:r w:rsidR="0069148C" w:rsidRPr="00B47D48"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>مدرسه علميّه معصوميه</w:t>
                  </w:r>
                </w:p>
              </w:txbxContent>
            </v:textbox>
            <w10:wrap anchorx="page"/>
          </v:rect>
        </w:pict>
      </w:r>
    </w:p>
    <w:p w:rsidR="0083391C" w:rsidRPr="0083391C" w:rsidRDefault="00DF6BC4" w:rsidP="0083391C">
      <w:pPr>
        <w:tabs>
          <w:tab w:val="left" w:pos="5100"/>
          <w:tab w:val="left" w:pos="5430"/>
          <w:tab w:val="left" w:pos="5610"/>
          <w:tab w:val="right" w:pos="6534"/>
        </w:tabs>
        <w:rPr>
          <w:rFonts w:cs="B Titr"/>
          <w:b w:val="0"/>
          <w:bCs w:val="0"/>
          <w:sz w:val="12"/>
          <w:szCs w:val="12"/>
          <w:rtl/>
          <w:lang w:bidi="fa-IR"/>
        </w:rPr>
      </w:pPr>
      <w:r>
        <w:rPr>
          <w:noProof/>
          <w:sz w:val="28"/>
          <w:szCs w:val="28"/>
          <w:rtl/>
        </w:rPr>
        <w:pict>
          <v:rect id="_x0000_s1065" style="position:absolute;left:0;text-align:left;margin-left:247.65pt;margin-top:.15pt;width:92.95pt;height:39.4pt;z-index:251652096" filled="f" stroked="f">
            <v:textbox style="mso-next-textbox:#_x0000_s1065">
              <w:txbxContent>
                <w:p w:rsidR="00221DE5" w:rsidRDefault="0069148C" w:rsidP="00992428">
                  <w:pPr>
                    <w:jc w:val="center"/>
                    <w:rPr>
                      <w:rFonts w:cs="B Titr"/>
                      <w:sz w:val="16"/>
                      <w:szCs w:val="16"/>
                      <w:rtl/>
                    </w:rPr>
                  </w:pPr>
                  <w:r w:rsidRPr="00B47D48"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>امور امتحانات</w:t>
                  </w:r>
                </w:p>
              </w:txbxContent>
            </v:textbox>
            <w10:wrap anchorx="page"/>
          </v:rect>
        </w:pict>
      </w:r>
      <w:r w:rsidR="008125A3" w:rsidRPr="0083391C">
        <w:rPr>
          <w:rFonts w:cs="B Titr" w:hint="cs"/>
          <w:b w:val="0"/>
          <w:bCs w:val="0"/>
          <w:sz w:val="22"/>
          <w:szCs w:val="22"/>
          <w:rtl/>
        </w:rPr>
        <w:t xml:space="preserve"> </w:t>
      </w:r>
      <w:r w:rsidR="0083391C">
        <w:rPr>
          <w:rFonts w:cs="B Titr" w:hint="cs"/>
          <w:b w:val="0"/>
          <w:bCs w:val="0"/>
          <w:sz w:val="22"/>
          <w:szCs w:val="22"/>
          <w:rtl/>
        </w:rPr>
        <w:t xml:space="preserve">          </w:t>
      </w:r>
      <w:r w:rsidR="008125A3" w:rsidRPr="0083391C">
        <w:rPr>
          <w:rFonts w:cs="B Titr" w:hint="cs"/>
          <w:b w:val="0"/>
          <w:bCs w:val="0"/>
          <w:sz w:val="22"/>
          <w:szCs w:val="22"/>
          <w:rtl/>
        </w:rPr>
        <w:t xml:space="preserve">                                </w:t>
      </w:r>
      <w:r w:rsidR="00D07D5F" w:rsidRPr="0083391C">
        <w:rPr>
          <w:rFonts w:cs="B Titr" w:hint="cs"/>
          <w:b w:val="0"/>
          <w:bCs w:val="0"/>
          <w:sz w:val="22"/>
          <w:szCs w:val="22"/>
          <w:rtl/>
        </w:rPr>
        <w:t xml:space="preserve">            </w:t>
      </w:r>
      <w:r w:rsidR="001E1259" w:rsidRPr="0083391C">
        <w:rPr>
          <w:rFonts w:cs="B Titr" w:hint="cs"/>
          <w:b w:val="0"/>
          <w:bCs w:val="0"/>
          <w:sz w:val="18"/>
          <w:szCs w:val="18"/>
          <w:rtl/>
          <w:lang w:bidi="fa-IR"/>
        </w:rPr>
        <w:t xml:space="preserve"> </w:t>
      </w:r>
      <w:r w:rsidR="0083391C">
        <w:rPr>
          <w:rFonts w:cs="B Titr" w:hint="cs"/>
          <w:b w:val="0"/>
          <w:bCs w:val="0"/>
          <w:sz w:val="12"/>
          <w:szCs w:val="12"/>
          <w:rtl/>
          <w:lang w:bidi="fa-IR"/>
        </w:rPr>
        <w:t xml:space="preserve"> </w:t>
      </w:r>
    </w:p>
    <w:p w:rsidR="000B429E" w:rsidRPr="002E59D6" w:rsidRDefault="000B1BEB" w:rsidP="002E01BB">
      <w:pPr>
        <w:spacing w:line="276" w:lineRule="auto"/>
        <w:rPr>
          <w:sz w:val="14"/>
          <w:szCs w:val="14"/>
          <w:rtl/>
          <w:lang w:bidi="fa-IR"/>
        </w:rPr>
      </w:pPr>
      <w:r>
        <w:rPr>
          <w:rFonts w:hint="cs"/>
          <w:sz w:val="28"/>
          <w:szCs w:val="28"/>
          <w:rtl/>
          <w:lang w:bidi="fa-IR"/>
        </w:rPr>
        <w:t xml:space="preserve">    </w:t>
      </w:r>
    </w:p>
    <w:p w:rsidR="000D5F81" w:rsidRDefault="00DF6BC4" w:rsidP="00882941">
      <w:pPr>
        <w:rPr>
          <w:sz w:val="28"/>
          <w:szCs w:val="28"/>
          <w:rtl/>
          <w:lang w:bidi="fa-IR"/>
        </w:rPr>
      </w:pPr>
      <w:r>
        <w:rPr>
          <w:noProof/>
          <w:sz w:val="28"/>
          <w:szCs w:val="28"/>
          <w:rtl/>
          <w:lang w:bidi="fa-IR"/>
        </w:rPr>
        <w:pict>
          <v:rect id="_x0000_s1091" style="position:absolute;left:0;text-align:left;margin-left:-3.35pt;margin-top:13pt;width:344.3pt;height:32.3pt;z-index:251663360" filled="f" stroked="f">
            <v:textbox style="mso-next-textbox:#_x0000_s1091">
              <w:txbxContent>
                <w:p w:rsidR="00720A69" w:rsidRPr="002833CD" w:rsidRDefault="00D94249" w:rsidP="006A144E">
                  <w:pPr>
                    <w:rPr>
                      <w:rFonts w:cs="B Titr"/>
                      <w:color w:val="FFC000"/>
                      <w:sz w:val="16"/>
                      <w:szCs w:val="16"/>
                      <w:lang w:bidi="fa-IR"/>
                    </w:rPr>
                  </w:pPr>
                  <w:r w:rsidRPr="00D94249"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>نام و نام خانوادگي:</w:t>
                  </w:r>
                  <w:r w:rsidR="00720A69">
                    <w:rPr>
                      <w:rFonts w:cs="B Titr" w:hint="cs"/>
                      <w:rtl/>
                      <w:lang w:bidi="fa-IR"/>
                    </w:rPr>
                    <w:t xml:space="preserve"> </w:t>
                  </w:r>
                  <w:r w:rsidR="00720A69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..............................</w:t>
                  </w:r>
                  <w:r w:rsidR="007A27C6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</w:t>
                  </w:r>
                  <w:r w:rsid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</w:t>
                  </w:r>
                  <w:r w:rsidR="006A144E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...................</w:t>
                  </w:r>
                  <w:r w:rsid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</w:t>
                  </w:r>
                  <w:r w:rsidR="006A144E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...............</w:t>
                  </w:r>
                  <w:r w:rsid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</w:t>
                  </w:r>
                  <w:r w:rsidR="00720A69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</w:t>
                  </w:r>
                  <w:r w:rsidR="00720A69">
                    <w:rPr>
                      <w:rFonts w:cs="B Titr" w:hint="cs"/>
                      <w:rtl/>
                      <w:lang w:bidi="fa-IR"/>
                    </w:rPr>
                    <w:t xml:space="preserve"> </w:t>
                  </w:r>
                  <w:r w:rsidR="00720A69" w:rsidRPr="00D94249"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>نام پدر</w:t>
                  </w:r>
                  <w:r w:rsidR="00720A69" w:rsidRPr="007A27C6"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>:</w:t>
                  </w:r>
                  <w:r w:rsidR="007A27C6">
                    <w:rPr>
                      <w:rFonts w:cs="B Titr" w:hint="cs"/>
                      <w:color w:val="FFC000"/>
                      <w:sz w:val="10"/>
                      <w:szCs w:val="10"/>
                      <w:rtl/>
                      <w:lang w:bidi="fa-IR"/>
                    </w:rPr>
                    <w:t xml:space="preserve"> </w:t>
                  </w:r>
                  <w:r w:rsidR="00720A69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</w:t>
                  </w:r>
                  <w:r w:rsidR="007A27C6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</w:t>
                  </w:r>
                  <w:r w:rsid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</w:t>
                  </w:r>
                  <w:r w:rsidR="007A27C6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</w:t>
                  </w:r>
                  <w:r w:rsidR="002833CD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</w:t>
                  </w:r>
                </w:p>
              </w:txbxContent>
            </v:textbox>
            <w10:wrap anchorx="page"/>
          </v:rect>
        </w:pict>
      </w:r>
      <w:r w:rsidR="00507895">
        <w:rPr>
          <w:rFonts w:cs="B Titr" w:hint="cs"/>
          <w:sz w:val="20"/>
          <w:szCs w:val="20"/>
          <w:rtl/>
          <w:lang w:bidi="fa-IR"/>
        </w:rPr>
        <w:t xml:space="preserve">  </w:t>
      </w:r>
      <w:r w:rsidR="00286B72">
        <w:rPr>
          <w:rFonts w:hint="cs"/>
          <w:sz w:val="28"/>
          <w:szCs w:val="28"/>
          <w:rtl/>
          <w:lang w:bidi="fa-IR"/>
        </w:rPr>
        <w:t xml:space="preserve"> </w:t>
      </w:r>
      <w:r w:rsidR="005E139E">
        <w:rPr>
          <w:rFonts w:hint="cs"/>
          <w:sz w:val="28"/>
          <w:szCs w:val="28"/>
          <w:rtl/>
          <w:lang w:bidi="fa-IR"/>
        </w:rPr>
        <w:t xml:space="preserve">                                 </w:t>
      </w:r>
      <w:r w:rsidR="00507895">
        <w:rPr>
          <w:rFonts w:hint="cs"/>
          <w:sz w:val="28"/>
          <w:szCs w:val="28"/>
          <w:rtl/>
          <w:lang w:bidi="fa-IR"/>
        </w:rPr>
        <w:t xml:space="preserve">  </w:t>
      </w:r>
      <w:r w:rsidR="005E139E">
        <w:rPr>
          <w:rFonts w:hint="cs"/>
          <w:sz w:val="28"/>
          <w:szCs w:val="28"/>
          <w:rtl/>
          <w:lang w:bidi="fa-IR"/>
        </w:rPr>
        <w:t xml:space="preserve">                       </w:t>
      </w:r>
      <w:r w:rsidR="00286B72">
        <w:rPr>
          <w:rFonts w:hint="cs"/>
          <w:sz w:val="28"/>
          <w:szCs w:val="28"/>
          <w:rtl/>
          <w:lang w:bidi="fa-IR"/>
        </w:rPr>
        <w:t xml:space="preserve">   </w:t>
      </w:r>
    </w:p>
    <w:p w:rsidR="006A78C3" w:rsidRDefault="00DF6BC4">
      <w:pPr>
        <w:rPr>
          <w:sz w:val="28"/>
          <w:szCs w:val="28"/>
          <w:rtl/>
          <w:lang w:bidi="fa-IR"/>
        </w:rPr>
      </w:pPr>
      <w:r>
        <w:rPr>
          <w:noProof/>
          <w:sz w:val="28"/>
          <w:szCs w:val="28"/>
          <w:rtl/>
          <w:lang w:bidi="fa-IR"/>
        </w:rPr>
        <w:pict>
          <v:rect id="_x0000_s1092" style="position:absolute;left:0;text-align:left;margin-left:-2.55pt;margin-top:13.8pt;width:344.3pt;height:31.2pt;z-index:251664384" filled="f" stroked="f">
            <v:textbox>
              <w:txbxContent>
                <w:p w:rsidR="00720A69" w:rsidRPr="00720A69" w:rsidRDefault="002833CD" w:rsidP="007A27C6">
                  <w:pPr>
                    <w:rPr>
                      <w:rFonts w:cs="B Titr"/>
                      <w:color w:val="FF0000"/>
                      <w:sz w:val="16"/>
                      <w:szCs w:val="16"/>
                      <w:lang w:bidi="fa-IR"/>
                    </w:rPr>
                  </w:pPr>
                  <w:r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 xml:space="preserve">شماره شناسنامه: </w:t>
                  </w:r>
                  <w:r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</w:t>
                  </w:r>
                  <w:r w:rsidR="007A27C6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...............</w:t>
                  </w:r>
                  <w:r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</w:t>
                  </w:r>
                  <w:r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 xml:space="preserve"> صادره: </w:t>
                  </w:r>
                  <w:r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</w:t>
                  </w:r>
                  <w:r w:rsid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</w:t>
                  </w:r>
                  <w:r w:rsidR="007A27C6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</w:t>
                  </w:r>
                  <w:r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</w:t>
                  </w:r>
                  <w:r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 xml:space="preserve"> </w:t>
                  </w:r>
                  <w:r w:rsidR="00720A69" w:rsidRPr="00D94249"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>نام استاد:</w:t>
                  </w:r>
                  <w:r w:rsidR="00720A69">
                    <w:rPr>
                      <w:rFonts w:cs="B Titr" w:hint="cs"/>
                      <w:color w:val="FF0000"/>
                      <w:sz w:val="10"/>
                      <w:szCs w:val="10"/>
                      <w:rtl/>
                      <w:lang w:bidi="fa-IR"/>
                    </w:rPr>
                    <w:t xml:space="preserve">  </w:t>
                  </w:r>
                  <w:r w:rsidR="00720A69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...........................................................</w:t>
                  </w:r>
                  <w:r w:rsidR="00720A69">
                    <w:rPr>
                      <w:rFonts w:cs="B Titr" w:hint="cs"/>
                      <w:rtl/>
                      <w:lang w:bidi="fa-IR"/>
                    </w:rPr>
                    <w:t xml:space="preserve"> </w:t>
                  </w:r>
                  <w:r w:rsidR="000C1D44">
                    <w:rPr>
                      <w:rFonts w:cs="B Titr" w:hint="cs"/>
                      <w:sz w:val="20"/>
                      <w:szCs w:val="20"/>
                      <w:rtl/>
                      <w:lang w:bidi="fa-IR"/>
                    </w:rPr>
                    <w:t xml:space="preserve">                                         </w:t>
                  </w:r>
                  <w:r w:rsidR="00C1756D">
                    <w:rPr>
                      <w:rFonts w:cs="B Titr" w:hint="cs"/>
                      <w:sz w:val="20"/>
                      <w:szCs w:val="20"/>
                      <w:rtl/>
                      <w:lang w:bidi="fa-IR"/>
                    </w:rPr>
                    <w:t xml:space="preserve"> </w:t>
                  </w:r>
                </w:p>
              </w:txbxContent>
            </v:textbox>
            <w10:wrap anchorx="page"/>
          </v:rect>
        </w:pict>
      </w:r>
    </w:p>
    <w:p w:rsidR="006A78C3" w:rsidRPr="006A78C3" w:rsidRDefault="006A78C3" w:rsidP="006A78C3">
      <w:pPr>
        <w:rPr>
          <w:sz w:val="28"/>
          <w:szCs w:val="28"/>
          <w:rtl/>
          <w:lang w:bidi="fa-IR"/>
        </w:rPr>
      </w:pPr>
    </w:p>
    <w:tbl>
      <w:tblPr>
        <w:bidiVisual/>
        <w:tblW w:w="11124" w:type="dxa"/>
        <w:tblInd w:w="-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124"/>
      </w:tblGrid>
      <w:tr w:rsidR="002970FC" w:rsidRPr="00600396" w:rsidTr="00600396">
        <w:tc>
          <w:tcPr>
            <w:tcW w:w="11124" w:type="dxa"/>
          </w:tcPr>
          <w:p w:rsidR="002970FC" w:rsidRPr="00600396" w:rsidRDefault="002970FC" w:rsidP="002970FC">
            <w:pPr>
              <w:rPr>
                <w:rFonts w:cs="2  Titr"/>
                <w:b w:val="0"/>
                <w:bCs w:val="0"/>
                <w:sz w:val="18"/>
                <w:szCs w:val="18"/>
                <w:rtl/>
                <w:lang w:bidi="fa-IR"/>
              </w:rPr>
            </w:pPr>
            <w:r w:rsidRPr="00600396">
              <w:rPr>
                <w:rFonts w:cs="2  Titr" w:hint="cs"/>
                <w:b w:val="0"/>
                <w:bCs w:val="0"/>
                <w:sz w:val="18"/>
                <w:szCs w:val="18"/>
                <w:rtl/>
                <w:lang w:bidi="fa-IR"/>
              </w:rPr>
              <w:t>توجه: لطفا</w:t>
            </w:r>
            <w:r w:rsidR="00DE355A" w:rsidRPr="00600396">
              <w:rPr>
                <w:rFonts w:cs="2  Titr" w:hint="cs"/>
                <w:b w:val="0"/>
                <w:bCs w:val="0"/>
                <w:sz w:val="18"/>
                <w:szCs w:val="18"/>
                <w:rtl/>
                <w:lang w:bidi="fa-IR"/>
              </w:rPr>
              <w:t>ً</w:t>
            </w:r>
            <w:r w:rsidRPr="00600396">
              <w:rPr>
                <w:rFonts w:cs="2  Titr" w:hint="cs"/>
                <w:b w:val="0"/>
                <w:bCs w:val="0"/>
                <w:sz w:val="18"/>
                <w:szCs w:val="18"/>
                <w:rtl/>
                <w:lang w:bidi="fa-IR"/>
              </w:rPr>
              <w:t xml:space="preserve"> به تمام سوالات تستي </w:t>
            </w:r>
            <w:r w:rsidRPr="00600396">
              <w:rPr>
                <w:rFonts w:cs="2  Titr" w:hint="cs"/>
                <w:b w:val="0"/>
                <w:bCs w:val="0"/>
                <w:sz w:val="14"/>
                <w:szCs w:val="14"/>
                <w:rtl/>
                <w:lang w:bidi="fa-IR"/>
              </w:rPr>
              <w:t>(هركدام5/0 نمره)</w:t>
            </w:r>
            <w:r w:rsidRPr="00600396">
              <w:rPr>
                <w:rFonts w:cs="2  Titr" w:hint="cs"/>
                <w:b w:val="0"/>
                <w:bCs w:val="0"/>
                <w:sz w:val="18"/>
                <w:szCs w:val="18"/>
                <w:rtl/>
                <w:lang w:bidi="fa-IR"/>
              </w:rPr>
              <w:t xml:space="preserve"> و به 7سؤال از سؤالات تشريحي </w:t>
            </w:r>
            <w:r w:rsidRPr="00600396">
              <w:rPr>
                <w:rFonts w:cs="2  Titr" w:hint="cs"/>
                <w:b w:val="0"/>
                <w:bCs w:val="0"/>
                <w:sz w:val="14"/>
                <w:szCs w:val="14"/>
                <w:rtl/>
                <w:lang w:bidi="fa-IR"/>
              </w:rPr>
              <w:t xml:space="preserve">(هركدام5/2نمره) </w:t>
            </w:r>
            <w:r w:rsidRPr="00600396">
              <w:rPr>
                <w:rFonts w:cs="2  Titr" w:hint="cs"/>
                <w:b w:val="0"/>
                <w:bCs w:val="0"/>
                <w:sz w:val="18"/>
                <w:szCs w:val="18"/>
                <w:rtl/>
                <w:lang w:bidi="fa-IR"/>
              </w:rPr>
              <w:t>با خط خوانا پاسخ دهيد. در صورت پاسخ به همه، سوال آخر تصحيح نخواهد شد.</w:t>
            </w:r>
          </w:p>
        </w:tc>
      </w:tr>
    </w:tbl>
    <w:p w:rsidR="006A78C3" w:rsidRPr="00EC1D66" w:rsidRDefault="006A78C3" w:rsidP="006A78C3">
      <w:pPr>
        <w:rPr>
          <w:sz w:val="2"/>
          <w:szCs w:val="2"/>
          <w:rtl/>
          <w:lang w:bidi="fa-IR"/>
        </w:rPr>
      </w:pPr>
    </w:p>
    <w:tbl>
      <w:tblPr>
        <w:bidiVisual/>
        <w:tblW w:w="0" w:type="auto"/>
        <w:tblInd w:w="-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66"/>
      </w:tblGrid>
      <w:tr w:rsidR="002970FC" w:rsidRPr="00600396" w:rsidTr="00600396">
        <w:trPr>
          <w:trHeight w:val="301"/>
        </w:trPr>
        <w:tc>
          <w:tcPr>
            <w:tcW w:w="1266" w:type="dxa"/>
            <w:shd w:val="clear" w:color="auto" w:fill="FFFF00"/>
            <w:vAlign w:val="center"/>
          </w:tcPr>
          <w:p w:rsidR="002970FC" w:rsidRPr="00600396" w:rsidRDefault="002970FC" w:rsidP="00600396">
            <w:pPr>
              <w:jc w:val="center"/>
              <w:rPr>
                <w:rFonts w:cs="2  Titr"/>
                <w:b w:val="0"/>
                <w:bCs w:val="0"/>
                <w:sz w:val="20"/>
                <w:szCs w:val="20"/>
                <w:rtl/>
                <w:lang w:bidi="fa-IR"/>
              </w:rPr>
            </w:pPr>
            <w:r w:rsidRPr="00600396">
              <w:rPr>
                <w:rFonts w:cs="2  Titr" w:hint="cs"/>
                <w:b w:val="0"/>
                <w:bCs w:val="0"/>
                <w:sz w:val="20"/>
                <w:szCs w:val="20"/>
                <w:rtl/>
                <w:lang w:bidi="fa-IR"/>
              </w:rPr>
              <w:t>سوالات تستي</w:t>
            </w:r>
          </w:p>
        </w:tc>
      </w:tr>
    </w:tbl>
    <w:p w:rsidR="002970FC" w:rsidRPr="00EC1D66" w:rsidRDefault="002970FC" w:rsidP="006A78C3">
      <w:pPr>
        <w:rPr>
          <w:b w:val="0"/>
          <w:bCs w:val="0"/>
          <w:sz w:val="2"/>
          <w:szCs w:val="2"/>
          <w:rtl/>
          <w:lang w:bidi="fa-IR"/>
        </w:rPr>
      </w:pPr>
    </w:p>
    <w:tbl>
      <w:tblPr>
        <w:bidiVisual/>
        <w:tblW w:w="11094" w:type="dxa"/>
        <w:tblInd w:w="-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094"/>
      </w:tblGrid>
      <w:tr w:rsidR="00EC1D66" w:rsidRPr="00600396" w:rsidTr="00600396">
        <w:trPr>
          <w:trHeight w:val="601"/>
        </w:trPr>
        <w:tc>
          <w:tcPr>
            <w:tcW w:w="11094" w:type="dxa"/>
          </w:tcPr>
          <w:p w:rsidR="00FE0EFD" w:rsidRPr="00CC2DF6" w:rsidRDefault="00EC1D66" w:rsidP="00FE0EFD">
            <w:pPr>
              <w:spacing w:line="216" w:lineRule="auto"/>
              <w:rPr>
                <w:sz w:val="26"/>
                <w:szCs w:val="26"/>
                <w:rtl/>
                <w:lang w:bidi="fa-IR"/>
              </w:rPr>
            </w:pPr>
            <w:r w:rsidRPr="00CC2DF6">
              <w:rPr>
                <w:rFonts w:hint="cs"/>
                <w:sz w:val="26"/>
                <w:szCs w:val="26"/>
                <w:rtl/>
                <w:lang w:bidi="fa-IR"/>
              </w:rPr>
              <w:t>1.</w:t>
            </w:r>
            <w:r w:rsidR="00FA7D63" w:rsidRPr="00CC2DF6">
              <w:rPr>
                <w:rFonts w:hint="cs"/>
                <w:sz w:val="26"/>
                <w:szCs w:val="26"/>
                <w:rtl/>
                <w:lang w:bidi="fa-IR"/>
              </w:rPr>
              <w:t xml:space="preserve"> </w:t>
            </w:r>
            <w:r w:rsidR="00194250" w:rsidRPr="00CC2DF6">
              <w:rPr>
                <w:rFonts w:hint="cs"/>
                <w:sz w:val="26"/>
                <w:szCs w:val="26"/>
                <w:rtl/>
                <w:lang w:bidi="fa-IR"/>
              </w:rPr>
              <w:t>و هو لغة المباهلة المطلقة مربوط به کدام گزینه است؟</w:t>
            </w:r>
          </w:p>
          <w:p w:rsidR="00194250" w:rsidRPr="00CC2DF6" w:rsidRDefault="00194250" w:rsidP="00FE0EFD">
            <w:pPr>
              <w:spacing w:line="216" w:lineRule="auto"/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CC2DF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الف: لعان</w:t>
            </w:r>
            <w:r w:rsidR="00CC2DF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CC2DF6" w:rsidRPr="00CC2DF6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 w:rsidR="00CC2DF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                </w:t>
            </w:r>
            <w:r w:rsidRPr="00CC2DF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ب: مباراة</w:t>
            </w:r>
            <w:r w:rsidR="00CC2DF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CC2DF6" w:rsidRPr="00CC2DF6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 w:rsidRPr="00CC2DF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CC2DF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              </w:t>
            </w:r>
            <w:r w:rsidRPr="00CC2DF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ج:‌ایلاء</w:t>
            </w:r>
            <w:r w:rsidR="00CC2DF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CC2DF6" w:rsidRPr="00CC2DF6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 w:rsidR="00CC2DF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                 </w:t>
            </w:r>
            <w:r w:rsidRPr="00CC2DF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د: ظهار</w:t>
            </w:r>
            <w:r w:rsidR="00CC2DF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CC2DF6" w:rsidRPr="00CC2DF6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</w:p>
          <w:p w:rsidR="00194250" w:rsidRPr="00CC2DF6" w:rsidRDefault="00194250" w:rsidP="00FE0EFD">
            <w:pPr>
              <w:spacing w:line="216" w:lineRule="auto"/>
              <w:rPr>
                <w:sz w:val="26"/>
                <w:szCs w:val="26"/>
                <w:rtl/>
                <w:lang w:bidi="fa-IR"/>
              </w:rPr>
            </w:pPr>
            <w:r w:rsidRPr="00CC2DF6">
              <w:rPr>
                <w:rFonts w:hint="cs"/>
                <w:sz w:val="26"/>
                <w:szCs w:val="26"/>
                <w:rtl/>
                <w:lang w:bidi="fa-IR"/>
              </w:rPr>
              <w:t>2. کدام گزینه در مورد ظهار صحیح نیست؟</w:t>
            </w:r>
          </w:p>
          <w:p w:rsidR="00194250" w:rsidRPr="00CC2DF6" w:rsidRDefault="00194250" w:rsidP="00FE0EFD">
            <w:pPr>
              <w:spacing w:line="216" w:lineRule="auto"/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CC2DF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الف: لا یقع الا منجّزاً</w:t>
            </w:r>
            <w:r w:rsidR="00CC2DF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CC2DF6" w:rsidRPr="00CC2DF6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 w:rsidRPr="00CC2DF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CC2DF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</w:t>
            </w:r>
            <w:r w:rsidRPr="00CC2DF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ب: الاقرب عدم صحة توقیته بمدة</w:t>
            </w:r>
            <w:r w:rsidR="00CC2DF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CC2DF6" w:rsidRPr="00CC2DF6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 w:rsidR="00CC2DF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   </w:t>
            </w:r>
            <w:r w:rsidRPr="00CC2DF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ج: کونها طاهراً من الحیض و النفاس</w:t>
            </w:r>
            <w:r w:rsidR="00CC2DF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CC2DF6" w:rsidRPr="00CC2DF6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 w:rsidRPr="00CC2DF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CC2DF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    </w:t>
            </w:r>
            <w:r w:rsidRPr="00CC2DF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د: هیچ کدام</w:t>
            </w:r>
            <w:r w:rsidR="00CC2DF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CC2DF6" w:rsidRPr="00CC2DF6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</w:p>
          <w:p w:rsidR="00194250" w:rsidRPr="00CC2DF6" w:rsidRDefault="00194250" w:rsidP="00FE0EFD">
            <w:pPr>
              <w:spacing w:line="216" w:lineRule="auto"/>
              <w:rPr>
                <w:sz w:val="26"/>
                <w:szCs w:val="26"/>
                <w:rtl/>
                <w:lang w:bidi="fa-IR"/>
              </w:rPr>
            </w:pPr>
            <w:r w:rsidRPr="00CC2DF6">
              <w:rPr>
                <w:rFonts w:hint="cs"/>
                <w:sz w:val="26"/>
                <w:szCs w:val="26"/>
                <w:rtl/>
                <w:lang w:bidi="fa-IR"/>
              </w:rPr>
              <w:t>3. کدام گزینه از ارکان طلاق نمی باشد؟</w:t>
            </w:r>
          </w:p>
          <w:p w:rsidR="00194250" w:rsidRPr="00CC2DF6" w:rsidRDefault="00194250" w:rsidP="00FE0EFD">
            <w:pPr>
              <w:spacing w:line="216" w:lineRule="auto"/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CC2DF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الف: حضور دو شاهد عادل</w:t>
            </w:r>
            <w:r w:rsidR="00CC2DF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CC2DF6" w:rsidRPr="00CC2DF6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 w:rsidRPr="00CC2DF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CC2DF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          </w:t>
            </w:r>
            <w:r w:rsidRPr="00CC2DF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ب: مطلّق</w:t>
            </w:r>
            <w:r w:rsidR="00CC2DF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CC2DF6" w:rsidRPr="00CC2DF6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 w:rsidRPr="00CC2DF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CC2DF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            </w:t>
            </w:r>
            <w:r w:rsidRPr="00CC2DF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ج: حضور مطلّقه</w:t>
            </w:r>
            <w:r w:rsidR="00CC2DF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CC2DF6" w:rsidRPr="00CC2DF6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 w:rsidR="00CC2DF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            </w:t>
            </w:r>
            <w:r w:rsidRPr="00CC2DF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د: صیغة طلاق</w:t>
            </w:r>
            <w:r w:rsidR="00CC2DF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CC2DF6" w:rsidRPr="00CC2DF6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</w:p>
          <w:p w:rsidR="00194250" w:rsidRPr="00CC2DF6" w:rsidRDefault="00194250" w:rsidP="00FE0EFD">
            <w:pPr>
              <w:spacing w:line="216" w:lineRule="auto"/>
              <w:rPr>
                <w:sz w:val="26"/>
                <w:szCs w:val="26"/>
                <w:rtl/>
                <w:lang w:bidi="fa-IR"/>
              </w:rPr>
            </w:pPr>
            <w:r w:rsidRPr="00CC2DF6">
              <w:rPr>
                <w:rFonts w:hint="cs"/>
                <w:sz w:val="26"/>
                <w:szCs w:val="26"/>
                <w:rtl/>
                <w:lang w:bidi="fa-IR"/>
              </w:rPr>
              <w:t>4. عبارت « ان یطلّق علی الشرائط ثم یرجع فی العدة و یطأ ثم یطلق فی طهر آخر » تعریف کدام گزینه است؟</w:t>
            </w:r>
          </w:p>
          <w:p w:rsidR="00194250" w:rsidRPr="00CC2DF6" w:rsidRDefault="00194250" w:rsidP="00FE0EFD">
            <w:pPr>
              <w:spacing w:line="216" w:lineRule="auto"/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CC2DF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الف:‌ طلاق بائن</w:t>
            </w:r>
            <w:r w:rsidR="00CC2DF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CC2DF6" w:rsidRPr="00CC2DF6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 w:rsidRPr="00CC2DF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CC2DF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         </w:t>
            </w:r>
            <w:r w:rsidRPr="00CC2DF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ب: طلاق عدی</w:t>
            </w:r>
            <w:r w:rsidR="00CC2DF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CC2DF6" w:rsidRPr="00CC2DF6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 w:rsidRPr="00CC2DF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CC2DF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           </w:t>
            </w:r>
            <w:r w:rsidRPr="00CC2DF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ج: طلاق رجعی</w:t>
            </w:r>
            <w:r w:rsidR="00CC2DF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CC2DF6" w:rsidRPr="00CC2DF6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 w:rsidRPr="00CC2DF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CC2DF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              </w:t>
            </w:r>
            <w:r w:rsidRPr="00CC2DF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د: طلاق خلع </w:t>
            </w:r>
            <w:r w:rsidR="00CC2DF6" w:rsidRPr="00CC2DF6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</w:p>
          <w:p w:rsidR="00194250" w:rsidRPr="00CC2DF6" w:rsidRDefault="00194250" w:rsidP="00FE0EFD">
            <w:pPr>
              <w:spacing w:line="216" w:lineRule="auto"/>
              <w:rPr>
                <w:sz w:val="26"/>
                <w:szCs w:val="26"/>
                <w:rtl/>
                <w:lang w:bidi="fa-IR"/>
              </w:rPr>
            </w:pPr>
            <w:r w:rsidRPr="00CC2DF6">
              <w:rPr>
                <w:rFonts w:hint="cs"/>
                <w:sz w:val="26"/>
                <w:szCs w:val="26"/>
                <w:rtl/>
                <w:lang w:bidi="fa-IR"/>
              </w:rPr>
              <w:t>5. در مورد « غیر مدخول بها » کدام گزینه صحیح است؟</w:t>
            </w:r>
          </w:p>
          <w:p w:rsidR="00194250" w:rsidRPr="00CC2DF6" w:rsidRDefault="00194250" w:rsidP="00FE0EFD">
            <w:pPr>
              <w:spacing w:line="216" w:lineRule="auto"/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CC2DF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الف: اصلا عدّه ندارد</w:t>
            </w:r>
            <w:r w:rsidR="00CC2DF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CC2DF6" w:rsidRPr="00CC2DF6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 w:rsidRPr="00CC2DF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CC2DF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        </w:t>
            </w:r>
            <w:r w:rsidRPr="00CC2DF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ب: فقط عدّه طلاق دارد</w:t>
            </w:r>
            <w:r w:rsidR="00CC2DF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CC2DF6" w:rsidRPr="00CC2DF6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 w:rsidRPr="00CC2DF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CC2DF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          </w:t>
            </w:r>
            <w:r w:rsidRPr="00CC2DF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ج: فقط عدّه فسخ دارد</w:t>
            </w:r>
            <w:r w:rsidR="00CC2DF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CC2DF6" w:rsidRPr="00CC2DF6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 w:rsidR="00CC2DF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       </w:t>
            </w:r>
            <w:r w:rsidRPr="00CC2DF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د: فقط عدّه وفات دارد</w:t>
            </w:r>
            <w:r w:rsidR="00CC2DF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CC2DF6" w:rsidRPr="00CC2DF6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</w:p>
          <w:p w:rsidR="00EC1D66" w:rsidRPr="00600396" w:rsidRDefault="00EC1D66" w:rsidP="006A78C3">
            <w:pPr>
              <w:rPr>
                <w:b w:val="0"/>
                <w:bCs w:val="0"/>
                <w:sz w:val="10"/>
                <w:szCs w:val="10"/>
                <w:rtl/>
                <w:lang w:bidi="fa-IR"/>
              </w:rPr>
            </w:pPr>
          </w:p>
        </w:tc>
      </w:tr>
    </w:tbl>
    <w:p w:rsidR="00EC1D66" w:rsidRPr="00805444" w:rsidRDefault="00EC1D66" w:rsidP="006A78C3">
      <w:pPr>
        <w:rPr>
          <w:sz w:val="2"/>
          <w:szCs w:val="2"/>
          <w:rtl/>
          <w:lang w:bidi="fa-IR"/>
        </w:rPr>
      </w:pPr>
    </w:p>
    <w:tbl>
      <w:tblPr>
        <w:bidiVisual/>
        <w:tblW w:w="0" w:type="auto"/>
        <w:tblInd w:w="-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17"/>
      </w:tblGrid>
      <w:tr w:rsidR="00805444" w:rsidRPr="00600396" w:rsidTr="00600396">
        <w:trPr>
          <w:trHeight w:val="322"/>
        </w:trPr>
        <w:tc>
          <w:tcPr>
            <w:tcW w:w="1417" w:type="dxa"/>
            <w:shd w:val="clear" w:color="auto" w:fill="FFFF00"/>
            <w:vAlign w:val="center"/>
          </w:tcPr>
          <w:p w:rsidR="00805444" w:rsidRPr="00600396" w:rsidRDefault="00805444" w:rsidP="00600396">
            <w:pPr>
              <w:jc w:val="center"/>
              <w:rPr>
                <w:rFonts w:cs="2  Titr"/>
                <w:b w:val="0"/>
                <w:bCs w:val="0"/>
                <w:sz w:val="20"/>
                <w:szCs w:val="20"/>
                <w:rtl/>
                <w:lang w:bidi="fa-IR"/>
              </w:rPr>
            </w:pPr>
            <w:r w:rsidRPr="00600396">
              <w:rPr>
                <w:rFonts w:cs="2  Titr" w:hint="cs"/>
                <w:b w:val="0"/>
                <w:bCs w:val="0"/>
                <w:sz w:val="20"/>
                <w:szCs w:val="20"/>
                <w:rtl/>
                <w:lang w:bidi="fa-IR"/>
              </w:rPr>
              <w:t>سؤالات تشريحي</w:t>
            </w:r>
          </w:p>
        </w:tc>
      </w:tr>
    </w:tbl>
    <w:p w:rsidR="00805444" w:rsidRPr="00805444" w:rsidRDefault="008A0944" w:rsidP="006A78C3">
      <w:pPr>
        <w:rPr>
          <w:sz w:val="2"/>
          <w:szCs w:val="2"/>
          <w:rtl/>
          <w:lang w:bidi="fa-IR"/>
        </w:rPr>
      </w:pPr>
      <w:r>
        <w:rPr>
          <w:sz w:val="2"/>
          <w:szCs w:val="2"/>
          <w:lang w:bidi="fa-IR"/>
        </w:rPr>
        <w:t xml:space="preserve"> </w:t>
      </w:r>
    </w:p>
    <w:tbl>
      <w:tblPr>
        <w:bidiVisual/>
        <w:tblW w:w="11057" w:type="dxa"/>
        <w:tblInd w:w="-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057"/>
      </w:tblGrid>
      <w:tr w:rsidR="00805444" w:rsidRPr="00600396" w:rsidTr="00600396">
        <w:tc>
          <w:tcPr>
            <w:tcW w:w="11057" w:type="dxa"/>
            <w:vAlign w:val="center"/>
          </w:tcPr>
          <w:p w:rsidR="004F0254" w:rsidRPr="00F57D9F" w:rsidRDefault="004F0254" w:rsidP="00815E41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AE408A">
              <w:rPr>
                <w:rFonts w:hint="cs"/>
                <w:sz w:val="26"/>
                <w:szCs w:val="26"/>
                <w:rtl/>
                <w:lang w:bidi="fa-IR"/>
              </w:rPr>
              <w:t xml:space="preserve">1. </w:t>
            </w:r>
            <w:r w:rsidR="00AE408A" w:rsidRPr="00AE408A">
              <w:rPr>
                <w:rFonts w:hint="cs"/>
                <w:sz w:val="26"/>
                <w:szCs w:val="26"/>
                <w:rtl/>
                <w:lang w:bidi="fa-IR"/>
              </w:rPr>
              <w:t>« یصح الظهار من الکافر .... و منعه الشیخ لانه لا یقرّ بالشرع و الظهار حکم شرعی</w:t>
            </w:r>
            <w:r w:rsidR="001D5208">
              <w:rPr>
                <w:rFonts w:hint="cs"/>
                <w:sz w:val="26"/>
                <w:szCs w:val="26"/>
                <w:rtl/>
                <w:lang w:bidi="fa-IR"/>
              </w:rPr>
              <w:t xml:space="preserve"> ولأنّه لا تصحّ</w:t>
            </w:r>
            <w:r w:rsidR="00AE408A" w:rsidRPr="00AE408A">
              <w:rPr>
                <w:rFonts w:hint="cs"/>
                <w:sz w:val="26"/>
                <w:szCs w:val="26"/>
                <w:rtl/>
                <w:lang w:bidi="fa-IR"/>
              </w:rPr>
              <w:t xml:space="preserve"> منه الکفاره و یضعّف بانّه من قبیل الاسباب و هی لا تتوقف علی اعتقادها و التمکّن من التکفیر متحقّق » </w:t>
            </w:r>
            <w:r w:rsidR="00AE408A" w:rsidRPr="00F57D9F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در متن فوق مرحوم شیخ ، دو دلیل به قول خودش ذکر کرده و مرحوم شهید ثانی هر دو را تضعیف کرده است آنها را بیان نمایید.</w:t>
            </w:r>
          </w:p>
          <w:p w:rsidR="00AE408A" w:rsidRDefault="00AE408A" w:rsidP="00815E41">
            <w:pPr>
              <w:rPr>
                <w:rtl/>
                <w:lang w:bidi="fa-IR"/>
              </w:rPr>
            </w:pPr>
          </w:p>
          <w:p w:rsidR="00F57D9F" w:rsidRPr="00815E41" w:rsidRDefault="00F57D9F" w:rsidP="00815E41">
            <w:pPr>
              <w:rPr>
                <w:rtl/>
                <w:lang w:bidi="fa-IR"/>
              </w:rPr>
            </w:pPr>
          </w:p>
          <w:p w:rsidR="00FE0EFD" w:rsidRPr="00815E41" w:rsidRDefault="00FE0EFD" w:rsidP="00815E41">
            <w:pPr>
              <w:rPr>
                <w:rtl/>
                <w:lang w:bidi="fa-IR"/>
              </w:rPr>
            </w:pPr>
          </w:p>
          <w:p w:rsidR="00FE0EFD" w:rsidRPr="00815E41" w:rsidRDefault="00FE0EFD" w:rsidP="00815E41">
            <w:pPr>
              <w:rPr>
                <w:rtl/>
                <w:lang w:bidi="fa-IR"/>
              </w:rPr>
            </w:pPr>
          </w:p>
        </w:tc>
      </w:tr>
      <w:tr w:rsidR="00805444" w:rsidRPr="00600396" w:rsidTr="00600396">
        <w:tc>
          <w:tcPr>
            <w:tcW w:w="11057" w:type="dxa"/>
            <w:vAlign w:val="center"/>
          </w:tcPr>
          <w:p w:rsidR="00805444" w:rsidRPr="00F57D9F" w:rsidRDefault="004F0254" w:rsidP="00815E41">
            <w:pPr>
              <w:rPr>
                <w:sz w:val="26"/>
                <w:szCs w:val="26"/>
                <w:rtl/>
                <w:lang w:bidi="fa-IR"/>
              </w:rPr>
            </w:pPr>
            <w:r w:rsidRPr="00F57D9F">
              <w:rPr>
                <w:rFonts w:hint="cs"/>
                <w:sz w:val="26"/>
                <w:szCs w:val="26"/>
                <w:rtl/>
                <w:lang w:bidi="fa-IR"/>
              </w:rPr>
              <w:t xml:space="preserve">2. </w:t>
            </w:r>
            <w:r w:rsidR="00F57D9F" w:rsidRPr="00F57D9F">
              <w:rPr>
                <w:rFonts w:hint="cs"/>
                <w:sz w:val="26"/>
                <w:szCs w:val="26"/>
                <w:rtl/>
                <w:lang w:bidi="fa-IR"/>
              </w:rPr>
              <w:t xml:space="preserve">« و لا یقع الایلاء لو جعله یمیناً او حلف بالطلاق او العتاق» </w:t>
            </w:r>
          </w:p>
          <w:p w:rsidR="00F57D9F" w:rsidRPr="00F57D9F" w:rsidRDefault="00F57D9F" w:rsidP="00815E41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F57D9F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الف: متن فوق را با ذکر مثال توضیح دهید.</w:t>
            </w:r>
          </w:p>
          <w:p w:rsidR="00F57D9F" w:rsidRDefault="00F57D9F" w:rsidP="00815E41">
            <w:pPr>
              <w:rPr>
                <w:rtl/>
                <w:lang w:bidi="fa-IR"/>
              </w:rPr>
            </w:pPr>
          </w:p>
          <w:p w:rsidR="00F57D9F" w:rsidRPr="00F57D9F" w:rsidRDefault="00F57D9F" w:rsidP="00815E41">
            <w:pPr>
              <w:rPr>
                <w:sz w:val="40"/>
                <w:szCs w:val="40"/>
                <w:rtl/>
                <w:lang w:bidi="fa-IR"/>
              </w:rPr>
            </w:pPr>
          </w:p>
          <w:p w:rsidR="00F57D9F" w:rsidRPr="00F57D9F" w:rsidRDefault="00F57D9F" w:rsidP="00815E41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F57D9F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ب: فرق بین ایلاء مشروط و ایلاء یمین قرار داده شده را بیان نمایید.</w:t>
            </w:r>
          </w:p>
          <w:p w:rsidR="008C54F3" w:rsidRPr="00815E41" w:rsidRDefault="008C54F3" w:rsidP="00815E41">
            <w:pPr>
              <w:rPr>
                <w:rtl/>
                <w:lang w:bidi="fa-IR"/>
              </w:rPr>
            </w:pPr>
          </w:p>
          <w:p w:rsidR="004F0254" w:rsidRPr="00F57D9F" w:rsidRDefault="004F0254" w:rsidP="00815E41">
            <w:pPr>
              <w:rPr>
                <w:sz w:val="28"/>
                <w:szCs w:val="28"/>
                <w:rtl/>
                <w:lang w:bidi="fa-IR"/>
              </w:rPr>
            </w:pPr>
          </w:p>
          <w:p w:rsidR="00F57D9F" w:rsidRPr="00F57D9F" w:rsidRDefault="00F57D9F" w:rsidP="00815E41">
            <w:pPr>
              <w:rPr>
                <w:sz w:val="34"/>
                <w:szCs w:val="34"/>
                <w:rtl/>
                <w:lang w:bidi="fa-IR"/>
              </w:rPr>
            </w:pPr>
          </w:p>
        </w:tc>
      </w:tr>
      <w:tr w:rsidR="00805444" w:rsidRPr="00600396" w:rsidTr="00600396">
        <w:tc>
          <w:tcPr>
            <w:tcW w:w="11057" w:type="dxa"/>
            <w:vAlign w:val="center"/>
          </w:tcPr>
          <w:p w:rsidR="00805444" w:rsidRPr="00F57D9F" w:rsidRDefault="004F0254" w:rsidP="00815E41">
            <w:pPr>
              <w:rPr>
                <w:sz w:val="26"/>
                <w:szCs w:val="26"/>
                <w:rtl/>
                <w:lang w:bidi="fa-IR"/>
              </w:rPr>
            </w:pPr>
            <w:r w:rsidRPr="00F57D9F">
              <w:rPr>
                <w:rFonts w:hint="cs"/>
                <w:sz w:val="26"/>
                <w:szCs w:val="26"/>
                <w:rtl/>
                <w:lang w:bidi="fa-IR"/>
              </w:rPr>
              <w:lastRenderedPageBreak/>
              <w:t>3</w:t>
            </w:r>
            <w:r w:rsidR="00FE0EFD" w:rsidRPr="00F57D9F">
              <w:rPr>
                <w:rFonts w:hint="cs"/>
                <w:sz w:val="26"/>
                <w:szCs w:val="26"/>
                <w:rtl/>
                <w:lang w:bidi="fa-IR"/>
              </w:rPr>
              <w:t xml:space="preserve">. </w:t>
            </w:r>
            <w:r w:rsidR="00F57D9F" w:rsidRPr="00F57D9F">
              <w:rPr>
                <w:rFonts w:hint="cs"/>
                <w:sz w:val="26"/>
                <w:szCs w:val="26"/>
                <w:rtl/>
                <w:lang w:bidi="fa-IR"/>
              </w:rPr>
              <w:t>طلاق خلع و مبارات را تعریف کرده و فرقهای آن دو را بیان نمایید.</w:t>
            </w:r>
          </w:p>
          <w:p w:rsidR="00F57D9F" w:rsidRDefault="00F57D9F" w:rsidP="00815E41">
            <w:pPr>
              <w:rPr>
                <w:rtl/>
                <w:lang w:bidi="fa-IR"/>
              </w:rPr>
            </w:pPr>
          </w:p>
          <w:p w:rsidR="00F57D9F" w:rsidRPr="00815E41" w:rsidRDefault="00F57D9F" w:rsidP="00815E41">
            <w:pPr>
              <w:rPr>
                <w:rtl/>
                <w:lang w:bidi="fa-IR"/>
              </w:rPr>
            </w:pPr>
          </w:p>
          <w:p w:rsidR="004F0254" w:rsidRPr="00815E41" w:rsidRDefault="004F0254" w:rsidP="00815E41">
            <w:pPr>
              <w:rPr>
                <w:rtl/>
                <w:lang w:bidi="fa-IR"/>
              </w:rPr>
            </w:pPr>
          </w:p>
          <w:p w:rsidR="004F0254" w:rsidRPr="00815E41" w:rsidRDefault="004F0254" w:rsidP="00815E41">
            <w:pPr>
              <w:rPr>
                <w:rtl/>
                <w:lang w:bidi="fa-IR"/>
              </w:rPr>
            </w:pPr>
          </w:p>
        </w:tc>
      </w:tr>
      <w:tr w:rsidR="00DE355A" w:rsidRPr="00600396" w:rsidTr="00600396">
        <w:tc>
          <w:tcPr>
            <w:tcW w:w="11057" w:type="dxa"/>
            <w:vAlign w:val="center"/>
          </w:tcPr>
          <w:p w:rsidR="00DE355A" w:rsidRPr="00F57D9F" w:rsidRDefault="00DE355A" w:rsidP="00815E41">
            <w:pPr>
              <w:rPr>
                <w:sz w:val="26"/>
                <w:szCs w:val="26"/>
                <w:rtl/>
                <w:lang w:bidi="fa-IR"/>
              </w:rPr>
            </w:pPr>
            <w:r w:rsidRPr="00F57D9F">
              <w:rPr>
                <w:rFonts w:hint="cs"/>
                <w:sz w:val="26"/>
                <w:szCs w:val="26"/>
                <w:rtl/>
                <w:lang w:bidi="fa-IR"/>
              </w:rPr>
              <w:t xml:space="preserve">4. </w:t>
            </w:r>
            <w:r w:rsidR="00F57D9F" w:rsidRPr="00F57D9F">
              <w:rPr>
                <w:rFonts w:hint="cs"/>
                <w:sz w:val="26"/>
                <w:szCs w:val="26"/>
                <w:rtl/>
                <w:lang w:bidi="fa-IR"/>
              </w:rPr>
              <w:t xml:space="preserve">« و یتعلق بلعانهما معاً احکام اربعة فی الجملة » </w:t>
            </w:r>
          </w:p>
          <w:p w:rsidR="00F57D9F" w:rsidRPr="00F57D9F" w:rsidRDefault="00F57D9F" w:rsidP="00815E41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F57D9F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الف: احکام اربعه لعان را توضیح دهید.</w:t>
            </w:r>
          </w:p>
          <w:p w:rsidR="00F57D9F" w:rsidRDefault="00F57D9F" w:rsidP="00815E41">
            <w:pPr>
              <w:rPr>
                <w:rtl/>
                <w:lang w:bidi="fa-IR"/>
              </w:rPr>
            </w:pPr>
          </w:p>
          <w:p w:rsidR="00F57D9F" w:rsidRDefault="00F57D9F" w:rsidP="00815E41">
            <w:pPr>
              <w:rPr>
                <w:rtl/>
                <w:lang w:bidi="fa-IR"/>
              </w:rPr>
            </w:pPr>
          </w:p>
          <w:p w:rsidR="00F57D9F" w:rsidRPr="00F57D9F" w:rsidRDefault="00F57D9F" w:rsidP="00815E41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F57D9F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ب: قید « فی الجملة » برای چیست؟</w:t>
            </w:r>
          </w:p>
          <w:p w:rsidR="00F57D9F" w:rsidRPr="00815E41" w:rsidRDefault="00F57D9F" w:rsidP="00815E41">
            <w:pPr>
              <w:rPr>
                <w:rtl/>
                <w:lang w:bidi="fa-IR"/>
              </w:rPr>
            </w:pPr>
          </w:p>
          <w:p w:rsidR="00FE0EFD" w:rsidRPr="00F57D9F" w:rsidRDefault="00FE0EFD" w:rsidP="00815E41">
            <w:pPr>
              <w:rPr>
                <w:sz w:val="30"/>
                <w:szCs w:val="30"/>
                <w:rtl/>
                <w:lang w:bidi="fa-IR"/>
              </w:rPr>
            </w:pPr>
          </w:p>
        </w:tc>
      </w:tr>
      <w:tr w:rsidR="00DE355A" w:rsidRPr="00600396" w:rsidTr="00600396">
        <w:tc>
          <w:tcPr>
            <w:tcW w:w="11057" w:type="dxa"/>
            <w:vAlign w:val="center"/>
          </w:tcPr>
          <w:p w:rsidR="00FE0EFD" w:rsidRPr="00F57D9F" w:rsidRDefault="00DE355A" w:rsidP="00815E41">
            <w:pPr>
              <w:rPr>
                <w:sz w:val="26"/>
                <w:szCs w:val="26"/>
                <w:rtl/>
                <w:lang w:bidi="fa-IR"/>
              </w:rPr>
            </w:pPr>
            <w:r w:rsidRPr="00F57D9F">
              <w:rPr>
                <w:rFonts w:hint="cs"/>
                <w:sz w:val="26"/>
                <w:szCs w:val="26"/>
                <w:rtl/>
                <w:lang w:bidi="fa-IR"/>
              </w:rPr>
              <w:t xml:space="preserve">5. </w:t>
            </w:r>
            <w:r w:rsidR="00F57D9F" w:rsidRPr="00F57D9F">
              <w:rPr>
                <w:rFonts w:hint="cs"/>
                <w:sz w:val="26"/>
                <w:szCs w:val="26"/>
                <w:rtl/>
                <w:lang w:bidi="fa-IR"/>
              </w:rPr>
              <w:t xml:space="preserve">« لا یلزم الطلاق بالشک فیه لتندفع الشبهة الناشئة من احتمال وقوعه » </w:t>
            </w:r>
          </w:p>
          <w:p w:rsidR="00F57D9F" w:rsidRPr="00F57D9F" w:rsidRDefault="00F57D9F" w:rsidP="00815E41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F57D9F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الف: عبارت فوق را توضیح دهید.</w:t>
            </w:r>
          </w:p>
          <w:p w:rsidR="00F57D9F" w:rsidRDefault="00F57D9F" w:rsidP="00815E41">
            <w:pPr>
              <w:rPr>
                <w:rtl/>
                <w:lang w:bidi="fa-IR"/>
              </w:rPr>
            </w:pPr>
          </w:p>
          <w:p w:rsidR="00F57D9F" w:rsidRDefault="00F57D9F" w:rsidP="00815E41">
            <w:pPr>
              <w:rPr>
                <w:rtl/>
                <w:lang w:bidi="fa-IR"/>
              </w:rPr>
            </w:pPr>
          </w:p>
          <w:p w:rsidR="00F57D9F" w:rsidRPr="00F57D9F" w:rsidRDefault="00F57D9F" w:rsidP="00815E41">
            <w:pPr>
              <w:rPr>
                <w:b w:val="0"/>
                <w:bCs w:val="0"/>
                <w:sz w:val="26"/>
                <w:szCs w:val="26"/>
                <w:lang w:bidi="fa-IR"/>
              </w:rPr>
            </w:pPr>
            <w:r w:rsidRPr="00F57D9F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ب:‌ لتندفع علت برای کدام مطلب است؟</w:t>
            </w:r>
          </w:p>
          <w:p w:rsidR="000A3F2D" w:rsidRPr="00F57D9F" w:rsidRDefault="000A3F2D" w:rsidP="00815E41">
            <w:pPr>
              <w:rPr>
                <w:sz w:val="16"/>
                <w:szCs w:val="16"/>
                <w:rtl/>
                <w:lang w:bidi="fa-IR"/>
              </w:rPr>
            </w:pPr>
          </w:p>
          <w:p w:rsidR="00DE355A" w:rsidRPr="00815E41" w:rsidRDefault="00DE355A" w:rsidP="00815E41">
            <w:pPr>
              <w:rPr>
                <w:rtl/>
                <w:lang w:bidi="fa-IR"/>
              </w:rPr>
            </w:pPr>
          </w:p>
        </w:tc>
      </w:tr>
      <w:tr w:rsidR="00DE355A" w:rsidRPr="00600396" w:rsidTr="00600396">
        <w:tc>
          <w:tcPr>
            <w:tcW w:w="11057" w:type="dxa"/>
            <w:vAlign w:val="center"/>
          </w:tcPr>
          <w:p w:rsidR="00FE0EFD" w:rsidRPr="00401E64" w:rsidRDefault="00DE355A" w:rsidP="00815E41">
            <w:pPr>
              <w:rPr>
                <w:sz w:val="26"/>
                <w:szCs w:val="26"/>
                <w:rtl/>
                <w:lang w:bidi="fa-IR"/>
              </w:rPr>
            </w:pPr>
            <w:r w:rsidRPr="00401E64">
              <w:rPr>
                <w:rFonts w:hint="cs"/>
                <w:sz w:val="26"/>
                <w:szCs w:val="26"/>
                <w:rtl/>
                <w:lang w:bidi="fa-IR"/>
              </w:rPr>
              <w:t xml:space="preserve">6. </w:t>
            </w:r>
            <w:r w:rsidR="00401E64" w:rsidRPr="00401E64">
              <w:rPr>
                <w:rFonts w:hint="cs"/>
                <w:sz w:val="26"/>
                <w:szCs w:val="26"/>
                <w:rtl/>
                <w:lang w:bidi="fa-IR"/>
              </w:rPr>
              <w:t>« یصحّ بذل الفدیة منها و من وکیلها و من یضمنه بإذنها  ..... و قد یشکل فی الضامن » (طلاق خلع)</w:t>
            </w:r>
          </w:p>
          <w:p w:rsidR="00401E64" w:rsidRPr="00401E64" w:rsidRDefault="00401E64" w:rsidP="00815E41">
            <w:pPr>
              <w:rPr>
                <w:b w:val="0"/>
                <w:bCs w:val="0"/>
                <w:sz w:val="26"/>
                <w:szCs w:val="26"/>
                <w:lang w:bidi="fa-IR"/>
              </w:rPr>
            </w:pPr>
            <w:r w:rsidRPr="00401E64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متن را توضیح داده و وجه اشکال بر صورت ثالثه را بیان نمایید.</w:t>
            </w:r>
          </w:p>
          <w:p w:rsidR="00DE355A" w:rsidRDefault="00DE355A" w:rsidP="00815E41">
            <w:pPr>
              <w:rPr>
                <w:rtl/>
                <w:lang w:bidi="fa-IR"/>
              </w:rPr>
            </w:pPr>
          </w:p>
          <w:p w:rsidR="00401E64" w:rsidRDefault="00401E64" w:rsidP="00815E41">
            <w:pPr>
              <w:rPr>
                <w:rtl/>
                <w:lang w:bidi="fa-IR"/>
              </w:rPr>
            </w:pPr>
          </w:p>
          <w:p w:rsidR="00401E64" w:rsidRPr="00815E41" w:rsidRDefault="00401E64" w:rsidP="00815E41">
            <w:pPr>
              <w:rPr>
                <w:rtl/>
                <w:lang w:bidi="fa-IR"/>
              </w:rPr>
            </w:pPr>
          </w:p>
          <w:p w:rsidR="00DE355A" w:rsidRPr="00815E41" w:rsidRDefault="00DE355A" w:rsidP="00815E41">
            <w:pPr>
              <w:rPr>
                <w:rtl/>
                <w:lang w:bidi="fa-IR"/>
              </w:rPr>
            </w:pPr>
          </w:p>
        </w:tc>
      </w:tr>
      <w:tr w:rsidR="00DE355A" w:rsidRPr="00600396" w:rsidTr="00600396">
        <w:tc>
          <w:tcPr>
            <w:tcW w:w="11057" w:type="dxa"/>
            <w:vAlign w:val="center"/>
          </w:tcPr>
          <w:p w:rsidR="00B051B4" w:rsidRPr="00401E64" w:rsidRDefault="00DE355A" w:rsidP="00815E41">
            <w:pPr>
              <w:rPr>
                <w:sz w:val="26"/>
                <w:szCs w:val="26"/>
                <w:rtl/>
                <w:lang w:bidi="fa-IR"/>
              </w:rPr>
            </w:pPr>
            <w:r w:rsidRPr="00401E64">
              <w:rPr>
                <w:rFonts w:hint="cs"/>
                <w:sz w:val="26"/>
                <w:szCs w:val="26"/>
                <w:rtl/>
                <w:lang w:bidi="fa-IR"/>
              </w:rPr>
              <w:t>7.</w:t>
            </w:r>
            <w:r w:rsidR="00401E64" w:rsidRPr="00401E64">
              <w:rPr>
                <w:rFonts w:hint="cs"/>
                <w:sz w:val="26"/>
                <w:szCs w:val="26"/>
                <w:rtl/>
                <w:lang w:bidi="fa-IR"/>
              </w:rPr>
              <w:t xml:space="preserve"> ایلاء را تعریف کرده و فرق آن را با یمین مطلق ذکر کنید.</w:t>
            </w:r>
            <w:r w:rsidRPr="00401E64">
              <w:rPr>
                <w:rFonts w:hint="cs"/>
                <w:sz w:val="26"/>
                <w:szCs w:val="26"/>
                <w:rtl/>
                <w:lang w:bidi="fa-IR"/>
              </w:rPr>
              <w:t xml:space="preserve"> </w:t>
            </w:r>
          </w:p>
          <w:p w:rsidR="00B051B4" w:rsidRPr="00815E41" w:rsidRDefault="00B051B4" w:rsidP="00815E41">
            <w:pPr>
              <w:rPr>
                <w:rtl/>
                <w:lang w:bidi="fa-IR"/>
              </w:rPr>
            </w:pPr>
          </w:p>
          <w:p w:rsidR="00DE355A" w:rsidRPr="00815E41" w:rsidRDefault="00DE355A" w:rsidP="00815E41">
            <w:pPr>
              <w:rPr>
                <w:rtl/>
                <w:lang w:bidi="fa-IR"/>
              </w:rPr>
            </w:pPr>
          </w:p>
          <w:p w:rsidR="00DE355A" w:rsidRPr="00815E41" w:rsidRDefault="00DE355A" w:rsidP="00815E41">
            <w:pPr>
              <w:rPr>
                <w:rtl/>
                <w:lang w:bidi="fa-IR"/>
              </w:rPr>
            </w:pPr>
          </w:p>
        </w:tc>
      </w:tr>
      <w:tr w:rsidR="00DE355A" w:rsidRPr="00600396" w:rsidTr="00600396">
        <w:tc>
          <w:tcPr>
            <w:tcW w:w="11057" w:type="dxa"/>
            <w:vAlign w:val="center"/>
          </w:tcPr>
          <w:p w:rsidR="00B051B4" w:rsidRPr="00401E64" w:rsidRDefault="00DE355A" w:rsidP="00815E41">
            <w:pPr>
              <w:rPr>
                <w:sz w:val="26"/>
                <w:szCs w:val="26"/>
                <w:rtl/>
                <w:lang w:bidi="fa-IR"/>
              </w:rPr>
            </w:pPr>
            <w:r w:rsidRPr="00401E64">
              <w:rPr>
                <w:rFonts w:hint="cs"/>
                <w:sz w:val="26"/>
                <w:szCs w:val="26"/>
                <w:rtl/>
                <w:lang w:bidi="fa-IR"/>
              </w:rPr>
              <w:t xml:space="preserve">8. </w:t>
            </w:r>
            <w:r w:rsidR="00401E64" w:rsidRPr="00401E64">
              <w:rPr>
                <w:rFonts w:hint="cs"/>
                <w:sz w:val="26"/>
                <w:szCs w:val="26"/>
                <w:rtl/>
                <w:lang w:bidi="fa-IR"/>
              </w:rPr>
              <w:t>شرایط مقرّ له را در اقرار بیان نمایید.</w:t>
            </w:r>
          </w:p>
          <w:p w:rsidR="00B051B4" w:rsidRPr="00815E41" w:rsidRDefault="00B051B4" w:rsidP="00815E41">
            <w:pPr>
              <w:rPr>
                <w:rtl/>
                <w:lang w:bidi="fa-IR"/>
              </w:rPr>
            </w:pPr>
          </w:p>
          <w:p w:rsidR="00B051B4" w:rsidRPr="00401E64" w:rsidRDefault="00B051B4" w:rsidP="00815E41">
            <w:pPr>
              <w:rPr>
                <w:sz w:val="36"/>
                <w:szCs w:val="36"/>
                <w:rtl/>
                <w:lang w:bidi="fa-IR"/>
              </w:rPr>
            </w:pPr>
          </w:p>
          <w:p w:rsidR="00B051B4" w:rsidRPr="00815E41" w:rsidRDefault="00B051B4" w:rsidP="00815E41">
            <w:pPr>
              <w:rPr>
                <w:rtl/>
                <w:lang w:bidi="fa-IR"/>
              </w:rPr>
            </w:pPr>
          </w:p>
          <w:p w:rsidR="00DE355A" w:rsidRPr="00815E41" w:rsidRDefault="00DE355A" w:rsidP="00815E41">
            <w:pPr>
              <w:rPr>
                <w:rtl/>
                <w:lang w:bidi="fa-IR"/>
              </w:rPr>
            </w:pPr>
          </w:p>
          <w:p w:rsidR="00B051B4" w:rsidRPr="00815E41" w:rsidRDefault="00041B61" w:rsidP="00401E64">
            <w:pPr>
              <w:jc w:val="right"/>
              <w:rPr>
                <w:rtl/>
                <w:lang w:bidi="fa-IR"/>
              </w:rPr>
            </w:pPr>
            <w:r w:rsidRPr="00815E41">
              <w:rPr>
                <w:rFonts w:cs="Arabic Kaj" w:hint="cs"/>
                <w:rtl/>
                <w:lang w:bidi="fa-IR"/>
              </w:rPr>
              <w:t>« موفق باشيد»</w:t>
            </w:r>
          </w:p>
        </w:tc>
      </w:tr>
    </w:tbl>
    <w:p w:rsidR="006A78C3" w:rsidRPr="00B051B4" w:rsidRDefault="006A78C3" w:rsidP="00B051B4">
      <w:pPr>
        <w:rPr>
          <w:sz w:val="2"/>
          <w:szCs w:val="2"/>
          <w:rtl/>
          <w:lang w:bidi="fa-IR"/>
        </w:rPr>
      </w:pPr>
    </w:p>
    <w:sectPr w:rsidR="006A78C3" w:rsidRPr="00B051B4" w:rsidSect="00CE5A8E">
      <w:pgSz w:w="11906" w:h="16838" w:code="9"/>
      <w:pgMar w:top="426" w:right="284" w:bottom="284" w:left="748" w:header="709" w:footer="709" w:gutter="284"/>
      <w:cols w:space="708"/>
      <w:bidi/>
      <w:rtlGutter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1" w:fontKey="{512619CF-A3F7-4B32-913F-3F02AA6E794D}"/>
    <w:embedBold r:id="rId2" w:fontKey="{3BC08AA7-93F6-4A4A-B72A-5985ABDE7550}"/>
  </w:font>
  <w:font w:name="B Badr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3" w:fontKey="{E5B4C450-BEC6-4304-92F1-70C5411DE89A}"/>
    <w:embedBold r:id="rId4" w:fontKey="{93727021-E5B9-417C-A067-1D670199B72D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Bold r:id="rId5" w:fontKey="{3FF8ECEB-E887-437B-94A5-9C43D8101E4E}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  <w:embedRegular r:id="rId6" w:fontKey="{BCC56A84-E53F-44C9-B8E1-C7B3C36F69D4}"/>
    <w:embedBold r:id="rId7" w:fontKey="{39DDD218-72D2-4122-A520-DCA40F43B1DD}"/>
  </w:font>
  <w:font w:name="B Zar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8" w:fontKey="{C2692386-41F9-459D-99A8-938AFE9AEB8D}"/>
    <w:embedBold r:id="rId9" w:fontKey="{2DFF33C9-BF35-4620-B566-460E7C7F76A7}"/>
  </w:font>
  <w:font w:name="2  Titr">
    <w:panose1 w:val="00000700000000000000"/>
    <w:charset w:val="B2"/>
    <w:family w:val="auto"/>
    <w:pitch w:val="variable"/>
    <w:sig w:usb0="00002001" w:usb1="80000000" w:usb2="00000008" w:usb3="00000000" w:csb0="00000040" w:csb1="00000000"/>
    <w:embedRegular r:id="rId10" w:fontKey="{3E531775-1E7B-4143-B609-E62DFCD23EFD}"/>
    <w:embedBold r:id="rId11" w:fontKey="{1F5C0931-0BD6-446B-8A1B-C078123ED719}"/>
  </w:font>
  <w:font w:name="B Tabassom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12" w:fontKey="{3AFB8490-8CD2-4AE7-8314-E14DB2406B58}"/>
    <w:embedBold r:id="rId13" w:fontKey="{0DBBB379-6438-48EE-91B9-C7A121D77450}"/>
  </w:font>
  <w:font w:name="2  Compset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14" w:fontKey="{D749A4F7-39A1-4BC0-B95F-C38F07160919}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  <w:embedRegular r:id="rId15" w:fontKey="{687AAF5E-F71D-4D2E-9E8B-F03DA964FBEF}"/>
  </w:font>
  <w:font w:name="Arabic Kaj">
    <w:charset w:val="B2"/>
    <w:family w:val="auto"/>
    <w:pitch w:val="variable"/>
    <w:sig w:usb0="00002001" w:usb1="80000000" w:usb2="00000008" w:usb3="00000000" w:csb0="00000040" w:csb1="00000000"/>
    <w:embedBold r:id="rId16" w:fontKey="{FE576192-5881-4AC1-BA2D-7EB65C629482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7" w:fontKey="{5CDF70A6-32BF-4504-9E29-7F88EDCD0202}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  <w:embedRegular r:id="rId18" w:fontKey="{032BB631-7C83-4656-8ED8-6040D71BD3B0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5DA1B27"/>
    <w:multiLevelType w:val="hybridMultilevel"/>
    <w:tmpl w:val="CAFCC95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737AD0"/>
    <w:multiLevelType w:val="hybridMultilevel"/>
    <w:tmpl w:val="72D4B8D8"/>
    <w:lvl w:ilvl="0" w:tplc="AB4855C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lang w:val="en-US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254C12EC"/>
    <w:multiLevelType w:val="hybridMultilevel"/>
    <w:tmpl w:val="44B2EDAE"/>
    <w:lvl w:ilvl="0" w:tplc="04090011">
      <w:start w:val="1"/>
      <w:numFmt w:val="decimal"/>
      <w:lvlText w:val="%1)"/>
      <w:lvlJc w:val="left"/>
      <w:pPr>
        <w:tabs>
          <w:tab w:val="num" w:pos="921"/>
        </w:tabs>
        <w:ind w:left="921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641"/>
        </w:tabs>
        <w:ind w:left="1641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361"/>
        </w:tabs>
        <w:ind w:left="2361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081"/>
        </w:tabs>
        <w:ind w:left="3081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801"/>
        </w:tabs>
        <w:ind w:left="3801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521"/>
        </w:tabs>
        <w:ind w:left="4521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241"/>
        </w:tabs>
        <w:ind w:left="5241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961"/>
        </w:tabs>
        <w:ind w:left="5961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681"/>
        </w:tabs>
        <w:ind w:left="6681" w:hanging="180"/>
      </w:pPr>
    </w:lvl>
  </w:abstractNum>
  <w:abstractNum w:abstractNumId="3">
    <w:nsid w:val="474B5347"/>
    <w:multiLevelType w:val="multilevel"/>
    <w:tmpl w:val="44B2EDAE"/>
    <w:lvl w:ilvl="0">
      <w:start w:val="1"/>
      <w:numFmt w:val="decimal"/>
      <w:lvlText w:val="%1)"/>
      <w:lvlJc w:val="left"/>
      <w:pPr>
        <w:tabs>
          <w:tab w:val="num" w:pos="921"/>
        </w:tabs>
        <w:ind w:left="921" w:hanging="360"/>
      </w:pPr>
    </w:lvl>
    <w:lvl w:ilvl="1">
      <w:start w:val="1"/>
      <w:numFmt w:val="lowerLetter"/>
      <w:lvlText w:val="%2."/>
      <w:lvlJc w:val="left"/>
      <w:pPr>
        <w:tabs>
          <w:tab w:val="num" w:pos="1641"/>
        </w:tabs>
        <w:ind w:left="1641" w:hanging="360"/>
      </w:pPr>
    </w:lvl>
    <w:lvl w:ilvl="2">
      <w:start w:val="1"/>
      <w:numFmt w:val="lowerRoman"/>
      <w:lvlText w:val="%3."/>
      <w:lvlJc w:val="right"/>
      <w:pPr>
        <w:tabs>
          <w:tab w:val="num" w:pos="2361"/>
        </w:tabs>
        <w:ind w:left="2361" w:hanging="180"/>
      </w:pPr>
    </w:lvl>
    <w:lvl w:ilvl="3">
      <w:start w:val="1"/>
      <w:numFmt w:val="decimal"/>
      <w:lvlText w:val="%4."/>
      <w:lvlJc w:val="left"/>
      <w:pPr>
        <w:tabs>
          <w:tab w:val="num" w:pos="3081"/>
        </w:tabs>
        <w:ind w:left="3081" w:hanging="360"/>
      </w:pPr>
    </w:lvl>
    <w:lvl w:ilvl="4">
      <w:start w:val="1"/>
      <w:numFmt w:val="lowerLetter"/>
      <w:lvlText w:val="%5."/>
      <w:lvlJc w:val="left"/>
      <w:pPr>
        <w:tabs>
          <w:tab w:val="num" w:pos="3801"/>
        </w:tabs>
        <w:ind w:left="3801" w:hanging="360"/>
      </w:pPr>
    </w:lvl>
    <w:lvl w:ilvl="5">
      <w:start w:val="1"/>
      <w:numFmt w:val="lowerRoman"/>
      <w:lvlText w:val="%6."/>
      <w:lvlJc w:val="right"/>
      <w:pPr>
        <w:tabs>
          <w:tab w:val="num" w:pos="4521"/>
        </w:tabs>
        <w:ind w:left="4521" w:hanging="180"/>
      </w:pPr>
    </w:lvl>
    <w:lvl w:ilvl="6">
      <w:start w:val="1"/>
      <w:numFmt w:val="decimal"/>
      <w:lvlText w:val="%7."/>
      <w:lvlJc w:val="left"/>
      <w:pPr>
        <w:tabs>
          <w:tab w:val="num" w:pos="5241"/>
        </w:tabs>
        <w:ind w:left="5241" w:hanging="360"/>
      </w:pPr>
    </w:lvl>
    <w:lvl w:ilvl="7">
      <w:start w:val="1"/>
      <w:numFmt w:val="lowerLetter"/>
      <w:lvlText w:val="%8."/>
      <w:lvlJc w:val="left"/>
      <w:pPr>
        <w:tabs>
          <w:tab w:val="num" w:pos="5961"/>
        </w:tabs>
        <w:ind w:left="5961" w:hanging="360"/>
      </w:pPr>
    </w:lvl>
    <w:lvl w:ilvl="8">
      <w:start w:val="1"/>
      <w:numFmt w:val="lowerRoman"/>
      <w:lvlText w:val="%9."/>
      <w:lvlJc w:val="right"/>
      <w:pPr>
        <w:tabs>
          <w:tab w:val="num" w:pos="6681"/>
        </w:tabs>
        <w:ind w:left="6681" w:hanging="180"/>
      </w:pPr>
    </w:lvl>
  </w:abstractNum>
  <w:abstractNum w:abstractNumId="4">
    <w:nsid w:val="4B61089D"/>
    <w:multiLevelType w:val="hybridMultilevel"/>
    <w:tmpl w:val="5B24C76A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4CC27E10"/>
    <w:multiLevelType w:val="hybridMultilevel"/>
    <w:tmpl w:val="9F7CCE74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562C2861"/>
    <w:multiLevelType w:val="hybridMultilevel"/>
    <w:tmpl w:val="B08ED82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2CC83BFA">
      <w:start w:val="2"/>
      <w:numFmt w:val="decimal"/>
      <w:lvlText w:val="%2-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5A094762"/>
    <w:multiLevelType w:val="hybridMultilevel"/>
    <w:tmpl w:val="B21EE0A8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664D5DE5"/>
    <w:multiLevelType w:val="hybridMultilevel"/>
    <w:tmpl w:val="CCAC9D54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75785208"/>
    <w:multiLevelType w:val="hybridMultilevel"/>
    <w:tmpl w:val="99D04FC2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7DA6146F"/>
    <w:multiLevelType w:val="hybridMultilevel"/>
    <w:tmpl w:val="4EB4E3C2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4"/>
  </w:num>
  <w:num w:numId="2">
    <w:abstractNumId w:val="8"/>
  </w:num>
  <w:num w:numId="3">
    <w:abstractNumId w:val="2"/>
  </w:num>
  <w:num w:numId="4">
    <w:abstractNumId w:val="3"/>
  </w:num>
  <w:num w:numId="5">
    <w:abstractNumId w:val="7"/>
  </w:num>
  <w:num w:numId="6">
    <w:abstractNumId w:val="5"/>
  </w:num>
  <w:num w:numId="7">
    <w:abstractNumId w:val="10"/>
  </w:num>
  <w:num w:numId="8">
    <w:abstractNumId w:val="1"/>
  </w:num>
  <w:num w:numId="9">
    <w:abstractNumId w:val="9"/>
  </w:num>
  <w:num w:numId="10">
    <w:abstractNumId w:val="6"/>
  </w:num>
  <w:num w:numId="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187"/>
  <w:displayVerticalDrawingGridEvery w:val="2"/>
  <w:characterSpacingControl w:val="doNotCompress"/>
  <w:compat>
    <w:compatSetting w:name="compatibilityMode" w:uri="http://schemas.microsoft.com/office/word" w:val="12"/>
  </w:compat>
  <w:rsids>
    <w:rsidRoot w:val="00EC7FAD"/>
    <w:rsid w:val="000043E7"/>
    <w:rsid w:val="00021F70"/>
    <w:rsid w:val="00041B61"/>
    <w:rsid w:val="00051A36"/>
    <w:rsid w:val="00052FCA"/>
    <w:rsid w:val="00055D47"/>
    <w:rsid w:val="00075199"/>
    <w:rsid w:val="00096CB2"/>
    <w:rsid w:val="000A3F2D"/>
    <w:rsid w:val="000B1BEB"/>
    <w:rsid w:val="000B429E"/>
    <w:rsid w:val="000C1D44"/>
    <w:rsid w:val="000D2E3D"/>
    <w:rsid w:val="000D3002"/>
    <w:rsid w:val="000D5F81"/>
    <w:rsid w:val="0010701F"/>
    <w:rsid w:val="00145BF0"/>
    <w:rsid w:val="0015473A"/>
    <w:rsid w:val="00194250"/>
    <w:rsid w:val="00194CE0"/>
    <w:rsid w:val="001B7909"/>
    <w:rsid w:val="001C3141"/>
    <w:rsid w:val="001C589B"/>
    <w:rsid w:val="001D3DAE"/>
    <w:rsid w:val="001D5208"/>
    <w:rsid w:val="001E1259"/>
    <w:rsid w:val="001F1877"/>
    <w:rsid w:val="00200CAC"/>
    <w:rsid w:val="00220857"/>
    <w:rsid w:val="00221DE5"/>
    <w:rsid w:val="00227C59"/>
    <w:rsid w:val="00250D3B"/>
    <w:rsid w:val="00251DDE"/>
    <w:rsid w:val="002534A7"/>
    <w:rsid w:val="002571BE"/>
    <w:rsid w:val="00267D57"/>
    <w:rsid w:val="0028215C"/>
    <w:rsid w:val="002833CD"/>
    <w:rsid w:val="002835EB"/>
    <w:rsid w:val="00286B72"/>
    <w:rsid w:val="002970FC"/>
    <w:rsid w:val="002D4493"/>
    <w:rsid w:val="002D4829"/>
    <w:rsid w:val="002D6831"/>
    <w:rsid w:val="002D77D9"/>
    <w:rsid w:val="002E01BB"/>
    <w:rsid w:val="002E59D6"/>
    <w:rsid w:val="002E7699"/>
    <w:rsid w:val="002F0CC9"/>
    <w:rsid w:val="00305BAB"/>
    <w:rsid w:val="00307396"/>
    <w:rsid w:val="00323C5C"/>
    <w:rsid w:val="00326B14"/>
    <w:rsid w:val="00327680"/>
    <w:rsid w:val="00330F26"/>
    <w:rsid w:val="00333628"/>
    <w:rsid w:val="00334D48"/>
    <w:rsid w:val="00340708"/>
    <w:rsid w:val="003458D8"/>
    <w:rsid w:val="00364E70"/>
    <w:rsid w:val="00383850"/>
    <w:rsid w:val="003A07F2"/>
    <w:rsid w:val="003A6BFB"/>
    <w:rsid w:val="003B04A2"/>
    <w:rsid w:val="003E1BB9"/>
    <w:rsid w:val="003F64D5"/>
    <w:rsid w:val="00401E64"/>
    <w:rsid w:val="00407012"/>
    <w:rsid w:val="0042362D"/>
    <w:rsid w:val="00425579"/>
    <w:rsid w:val="00434D17"/>
    <w:rsid w:val="00436139"/>
    <w:rsid w:val="00442B81"/>
    <w:rsid w:val="004541CD"/>
    <w:rsid w:val="00467B84"/>
    <w:rsid w:val="00471A7A"/>
    <w:rsid w:val="00473B3D"/>
    <w:rsid w:val="00474CAD"/>
    <w:rsid w:val="0047730D"/>
    <w:rsid w:val="004B735D"/>
    <w:rsid w:val="004C512F"/>
    <w:rsid w:val="004D11A7"/>
    <w:rsid w:val="004E1F83"/>
    <w:rsid w:val="004E7673"/>
    <w:rsid w:val="004F0254"/>
    <w:rsid w:val="00506A76"/>
    <w:rsid w:val="00507895"/>
    <w:rsid w:val="00536F15"/>
    <w:rsid w:val="00543E65"/>
    <w:rsid w:val="00545E26"/>
    <w:rsid w:val="00547E44"/>
    <w:rsid w:val="005805BD"/>
    <w:rsid w:val="005940B7"/>
    <w:rsid w:val="005B2BDD"/>
    <w:rsid w:val="005B4421"/>
    <w:rsid w:val="005D3F55"/>
    <w:rsid w:val="005E139E"/>
    <w:rsid w:val="005E2812"/>
    <w:rsid w:val="00600396"/>
    <w:rsid w:val="006103E8"/>
    <w:rsid w:val="006105EB"/>
    <w:rsid w:val="0063337A"/>
    <w:rsid w:val="006338A9"/>
    <w:rsid w:val="006411EF"/>
    <w:rsid w:val="006476E0"/>
    <w:rsid w:val="006478B0"/>
    <w:rsid w:val="0066115F"/>
    <w:rsid w:val="00661262"/>
    <w:rsid w:val="00672379"/>
    <w:rsid w:val="00674135"/>
    <w:rsid w:val="006857C4"/>
    <w:rsid w:val="0069148C"/>
    <w:rsid w:val="0069768D"/>
    <w:rsid w:val="006A144E"/>
    <w:rsid w:val="006A78C3"/>
    <w:rsid w:val="006B68E9"/>
    <w:rsid w:val="006C2CB7"/>
    <w:rsid w:val="006E1C5C"/>
    <w:rsid w:val="006E250C"/>
    <w:rsid w:val="006E5617"/>
    <w:rsid w:val="00716127"/>
    <w:rsid w:val="00720A69"/>
    <w:rsid w:val="00730F58"/>
    <w:rsid w:val="0074736C"/>
    <w:rsid w:val="007830F2"/>
    <w:rsid w:val="007A27C6"/>
    <w:rsid w:val="007B098F"/>
    <w:rsid w:val="007B2C90"/>
    <w:rsid w:val="007D13CA"/>
    <w:rsid w:val="007D55EC"/>
    <w:rsid w:val="007D698B"/>
    <w:rsid w:val="007E231F"/>
    <w:rsid w:val="007E3ED8"/>
    <w:rsid w:val="00805444"/>
    <w:rsid w:val="008125A3"/>
    <w:rsid w:val="00814A2E"/>
    <w:rsid w:val="00815E41"/>
    <w:rsid w:val="0083222E"/>
    <w:rsid w:val="0083391C"/>
    <w:rsid w:val="0084698F"/>
    <w:rsid w:val="0087440C"/>
    <w:rsid w:val="008802AF"/>
    <w:rsid w:val="00882941"/>
    <w:rsid w:val="00883BD0"/>
    <w:rsid w:val="00890233"/>
    <w:rsid w:val="008905D0"/>
    <w:rsid w:val="008922A1"/>
    <w:rsid w:val="008943A1"/>
    <w:rsid w:val="0089640F"/>
    <w:rsid w:val="008A0944"/>
    <w:rsid w:val="008B30F3"/>
    <w:rsid w:val="008C2F5F"/>
    <w:rsid w:val="008C54F3"/>
    <w:rsid w:val="008F4E43"/>
    <w:rsid w:val="0093187D"/>
    <w:rsid w:val="0094492C"/>
    <w:rsid w:val="00944CE9"/>
    <w:rsid w:val="0095551E"/>
    <w:rsid w:val="009563B4"/>
    <w:rsid w:val="009721FF"/>
    <w:rsid w:val="009722EC"/>
    <w:rsid w:val="00992428"/>
    <w:rsid w:val="00996AA2"/>
    <w:rsid w:val="009A3323"/>
    <w:rsid w:val="009B2F1E"/>
    <w:rsid w:val="009B3715"/>
    <w:rsid w:val="009B487C"/>
    <w:rsid w:val="009C497B"/>
    <w:rsid w:val="009D5292"/>
    <w:rsid w:val="009E03CF"/>
    <w:rsid w:val="009E3691"/>
    <w:rsid w:val="009E5F48"/>
    <w:rsid w:val="00A011DB"/>
    <w:rsid w:val="00A01DB0"/>
    <w:rsid w:val="00A339BB"/>
    <w:rsid w:val="00A42724"/>
    <w:rsid w:val="00A43432"/>
    <w:rsid w:val="00A4506A"/>
    <w:rsid w:val="00A475AD"/>
    <w:rsid w:val="00A50D0F"/>
    <w:rsid w:val="00A50DAC"/>
    <w:rsid w:val="00AB0CFD"/>
    <w:rsid w:val="00AB0DA8"/>
    <w:rsid w:val="00AC38BC"/>
    <w:rsid w:val="00AC70AC"/>
    <w:rsid w:val="00AD1364"/>
    <w:rsid w:val="00AE408A"/>
    <w:rsid w:val="00B0003C"/>
    <w:rsid w:val="00B01732"/>
    <w:rsid w:val="00B051B4"/>
    <w:rsid w:val="00B07B26"/>
    <w:rsid w:val="00B10278"/>
    <w:rsid w:val="00B46AEB"/>
    <w:rsid w:val="00B47D48"/>
    <w:rsid w:val="00B6135C"/>
    <w:rsid w:val="00B65E32"/>
    <w:rsid w:val="00B70B4B"/>
    <w:rsid w:val="00BA73E1"/>
    <w:rsid w:val="00BB33B4"/>
    <w:rsid w:val="00BB3752"/>
    <w:rsid w:val="00BB6D86"/>
    <w:rsid w:val="00BD6873"/>
    <w:rsid w:val="00C03859"/>
    <w:rsid w:val="00C1756D"/>
    <w:rsid w:val="00C21731"/>
    <w:rsid w:val="00C2463E"/>
    <w:rsid w:val="00C27A3B"/>
    <w:rsid w:val="00C34A30"/>
    <w:rsid w:val="00C34FF1"/>
    <w:rsid w:val="00C400F9"/>
    <w:rsid w:val="00C61771"/>
    <w:rsid w:val="00C74B1A"/>
    <w:rsid w:val="00CA7D38"/>
    <w:rsid w:val="00CC0501"/>
    <w:rsid w:val="00CC2DF6"/>
    <w:rsid w:val="00CC7EBD"/>
    <w:rsid w:val="00CE5A8E"/>
    <w:rsid w:val="00D07D5F"/>
    <w:rsid w:val="00D409D9"/>
    <w:rsid w:val="00D42DF3"/>
    <w:rsid w:val="00D573FC"/>
    <w:rsid w:val="00D64CF2"/>
    <w:rsid w:val="00D94249"/>
    <w:rsid w:val="00D97776"/>
    <w:rsid w:val="00DE355A"/>
    <w:rsid w:val="00DF0D98"/>
    <w:rsid w:val="00DF21EA"/>
    <w:rsid w:val="00DF3E3A"/>
    <w:rsid w:val="00DF6BC4"/>
    <w:rsid w:val="00E37517"/>
    <w:rsid w:val="00E5528E"/>
    <w:rsid w:val="00E87630"/>
    <w:rsid w:val="00EC007B"/>
    <w:rsid w:val="00EC0E12"/>
    <w:rsid w:val="00EC1D66"/>
    <w:rsid w:val="00EC7FAD"/>
    <w:rsid w:val="00ED2579"/>
    <w:rsid w:val="00ED774D"/>
    <w:rsid w:val="00F34DF6"/>
    <w:rsid w:val="00F35B62"/>
    <w:rsid w:val="00F44C8D"/>
    <w:rsid w:val="00F57D9F"/>
    <w:rsid w:val="00F6187E"/>
    <w:rsid w:val="00F86BBD"/>
    <w:rsid w:val="00FA0F9F"/>
    <w:rsid w:val="00FA2329"/>
    <w:rsid w:val="00FA7D63"/>
    <w:rsid w:val="00FB272A"/>
    <w:rsid w:val="00FB3244"/>
    <w:rsid w:val="00FB4FA2"/>
    <w:rsid w:val="00FC5DA3"/>
    <w:rsid w:val="00FE0EFD"/>
    <w:rsid w:val="00FE6836"/>
    <w:rsid w:val="00FE6CEB"/>
    <w:rsid w:val="00FF2404"/>
    <w:rsid w:val="00FF6D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93"/>
    <o:shapelayout v:ext="edit">
      <o:idmap v:ext="edit" data="1"/>
      <o:rules v:ext="edit">
        <o:r id="V:Rule1" type="connector" idref="#_x0000_s1089"/>
      </o:rules>
    </o:shapelayout>
  </w:shapeDefaults>
  <w:decimalSymbol w:val="."/>
  <w:listSeparator w:val=";"/>
  <w15:docId w15:val="{1BB7C754-F450-4175-B978-3C5DD8F40B7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US" w:eastAsia="en-US" w:bidi="fa-IR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E1BB9"/>
    <w:pPr>
      <w:bidi/>
    </w:pPr>
    <w:rPr>
      <w:rFonts w:ascii="Arial Narrow" w:hAnsi="Arial Narrow" w:cs="B Badr"/>
      <w:b/>
      <w:bCs/>
      <w:sz w:val="24"/>
      <w:szCs w:val="24"/>
      <w:lang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rsid w:val="009563B4"/>
    <w:pPr>
      <w:bidi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rsid w:val="0069768D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69768D"/>
    <w:rPr>
      <w:rFonts w:ascii="Tahoma" w:hAnsi="Tahoma" w:cs="Tahoma"/>
      <w:b/>
      <w:bCs/>
      <w:sz w:val="16"/>
      <w:szCs w:val="16"/>
      <w:lang w:bidi="ar-SA"/>
    </w:rPr>
  </w:style>
  <w:style w:type="paragraph" w:styleId="ListParagraph">
    <w:name w:val="List Paragraph"/>
    <w:basedOn w:val="Normal"/>
    <w:uiPriority w:val="34"/>
    <w:qFormat/>
    <w:rsid w:val="0019425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67828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18" Type="http://schemas.openxmlformats.org/officeDocument/2006/relationships/font" Target="fonts/font1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17" Type="http://schemas.openxmlformats.org/officeDocument/2006/relationships/font" Target="fonts/font17.odttf"/><Relationship Id="rId2" Type="http://schemas.openxmlformats.org/officeDocument/2006/relationships/font" Target="fonts/font2.odttf"/><Relationship Id="rId16" Type="http://schemas.openxmlformats.org/officeDocument/2006/relationships/font" Target="fonts/font16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5" Type="http://schemas.openxmlformats.org/officeDocument/2006/relationships/font" Target="fonts/font1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249F00B-48CE-47FC-9CED-5B7EECBEAF5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2</Pages>
  <Words>382</Words>
  <Characters>2183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MEM</Company>
  <LinksUpToDate>false</LinksUpToDate>
  <CharactersWithSpaces>2560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Mirzaee</dc:creator>
  <cp:keywords/>
  <dc:description/>
  <cp:lastModifiedBy>MirzaeiPur</cp:lastModifiedBy>
  <cp:revision>8</cp:revision>
  <cp:lastPrinted>2013-12-01T05:47:00Z</cp:lastPrinted>
  <dcterms:created xsi:type="dcterms:W3CDTF">2015-11-09T11:04:00Z</dcterms:created>
  <dcterms:modified xsi:type="dcterms:W3CDTF">2024-11-23T04:55:00Z</dcterms:modified>
</cp:coreProperties>
</file>